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spacing w:line="500" w:lineRule="exact"/>
        <w:textAlignment w:val="auto"/>
        <w:rPr>
          <w:rFonts w:hint="eastAsia"/>
        </w:rPr>
      </w:pPr>
      <w:bookmarkStart w:id="0" w:name="_Toc16141"/>
      <w:r>
        <w:rPr>
          <w:rFonts w:hint="eastAsia"/>
        </w:rPr>
        <w:t>（三十七）民营企业人才学历提升、职称晋升补助</w:t>
      </w:r>
      <w:bookmarkEnd w:id="0"/>
    </w:p>
    <w:p>
      <w:pPr>
        <w:pageBreakBefore w:val="0"/>
        <w:kinsoku/>
        <w:wordWrap/>
        <w:overflowPunct/>
        <w:topLinePunct w:val="0"/>
        <w:autoSpaceDE/>
        <w:autoSpaceDN/>
        <w:bidi w:val="0"/>
        <w:spacing w:line="500" w:lineRule="exact"/>
        <w:ind w:firstLine="594" w:firstLineChars="198"/>
        <w:textAlignment w:val="auto"/>
        <w:rPr>
          <w:b/>
          <w:bCs/>
          <w:szCs w:val="30"/>
        </w:rPr>
      </w:pPr>
      <w:r>
        <w:rPr>
          <w:b/>
          <w:bCs/>
          <w:szCs w:val="30"/>
        </w:rPr>
        <w:t>1.资助对象与标准</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鼓励区内企业（企业即工业、农业和服务业企业，不包括建筑房地产业、金融业及国有集体企业）自主培养，企业每出资培养1名博士生、硕士生、本科生获得教育行政部门认可的毕业证书的，分别给予企业2万元、1万元、0.5万元补助，企业每晋升1名正高级职称、副高级职称分别给予企业0.5万元、0.3万元奖励。</w:t>
      </w:r>
    </w:p>
    <w:p>
      <w:pPr>
        <w:pageBreakBefore w:val="0"/>
        <w:kinsoku/>
        <w:wordWrap/>
        <w:overflowPunct/>
        <w:topLinePunct w:val="0"/>
        <w:autoSpaceDE/>
        <w:autoSpaceDN/>
        <w:bidi w:val="0"/>
        <w:spacing w:line="500" w:lineRule="exact"/>
        <w:ind w:firstLine="594" w:firstLineChars="198"/>
        <w:textAlignment w:val="auto"/>
        <w:rPr>
          <w:b/>
          <w:bCs/>
          <w:szCs w:val="30"/>
        </w:rPr>
      </w:pPr>
      <w:r>
        <w:rPr>
          <w:b/>
          <w:bCs/>
          <w:szCs w:val="30"/>
        </w:rPr>
        <w:t>2.受理部门</w:t>
      </w:r>
    </w:p>
    <w:p>
      <w:pPr>
        <w:pageBreakBefore w:val="0"/>
        <w:widowControl/>
        <w:kinsoku/>
        <w:wordWrap/>
        <w:overflowPunct/>
        <w:topLinePunct w:val="0"/>
        <w:autoSpaceDE/>
        <w:autoSpaceDN/>
        <w:bidi w:val="0"/>
        <w:adjustRightInd w:val="0"/>
        <w:snapToGrid w:val="0"/>
        <w:spacing w:line="500" w:lineRule="exact"/>
        <w:ind w:firstLine="600" w:firstLineChars="200"/>
        <w:jc w:val="left"/>
        <w:textAlignment w:val="auto"/>
        <w:rPr>
          <w:bCs/>
          <w:szCs w:val="30"/>
        </w:rPr>
      </w:pPr>
      <w:r>
        <w:rPr>
          <w:bCs/>
          <w:szCs w:val="30"/>
        </w:rPr>
        <w:t>区人力社保局</w:t>
      </w:r>
    </w:p>
    <w:p>
      <w:pPr>
        <w:pageBreakBefore w:val="0"/>
        <w:kinsoku/>
        <w:wordWrap/>
        <w:overflowPunct/>
        <w:topLinePunct w:val="0"/>
        <w:autoSpaceDE/>
        <w:autoSpaceDN/>
        <w:bidi w:val="0"/>
        <w:spacing w:line="500" w:lineRule="exact"/>
        <w:ind w:firstLine="594" w:firstLineChars="198"/>
        <w:textAlignment w:val="auto"/>
        <w:rPr>
          <w:b/>
          <w:bCs/>
          <w:szCs w:val="30"/>
        </w:rPr>
      </w:pPr>
      <w:r>
        <w:rPr>
          <w:b/>
          <w:bCs/>
          <w:szCs w:val="30"/>
        </w:rPr>
        <w:t>3.办理程序</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（1）申请。申请企业</w:t>
      </w:r>
      <w:r>
        <w:t>登录</w:t>
      </w:r>
      <w:r>
        <w:rPr>
          <w:rFonts w:hint="eastAsia"/>
          <w:bCs/>
          <w:szCs w:val="30"/>
        </w:rPr>
        <w:t>“</w:t>
      </w:r>
      <w:r>
        <w:rPr>
          <w:bCs/>
          <w:szCs w:val="30"/>
        </w:rPr>
        <w:t>越快兑</w:t>
      </w:r>
      <w:r>
        <w:rPr>
          <w:rFonts w:hint="eastAsia"/>
          <w:bCs/>
          <w:szCs w:val="30"/>
        </w:rPr>
        <w:t>”</w:t>
      </w:r>
      <w:r>
        <w:rPr>
          <w:bCs/>
          <w:szCs w:val="30"/>
        </w:rPr>
        <w:t>，填写《企业人才学历、职称晋升补助资金申请表》并提交相关材料，向区人力社保局提出申请。</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（2）审核。区人力社保局对申请材料进行审核，确定资助对象和金额。</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（3）拨付。区财政局将资助经费划拨至区人力社保局，由区人力社保局将资助经费拨付至企业。</w:t>
      </w:r>
    </w:p>
    <w:p>
      <w:pPr>
        <w:pageBreakBefore w:val="0"/>
        <w:kinsoku/>
        <w:wordWrap/>
        <w:overflowPunct/>
        <w:topLinePunct w:val="0"/>
        <w:autoSpaceDE/>
        <w:autoSpaceDN/>
        <w:bidi w:val="0"/>
        <w:spacing w:line="500" w:lineRule="exact"/>
        <w:ind w:firstLine="594" w:firstLineChars="198"/>
        <w:textAlignment w:val="auto"/>
        <w:rPr>
          <w:b/>
          <w:bCs/>
          <w:szCs w:val="30"/>
        </w:rPr>
      </w:pPr>
      <w:r>
        <w:rPr>
          <w:b/>
          <w:bCs/>
          <w:szCs w:val="30"/>
        </w:rPr>
        <w:t>4.申请材料</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《企业人才学历、职称晋升补助资金申请表》、聘用劳动合同、身份证、毕业证书、学历证书电子注册备案表、职称证明、社保缴纳证明、培养费用企业报销凭证。</w:t>
      </w:r>
    </w:p>
    <w:p>
      <w:pPr>
        <w:pageBreakBefore w:val="0"/>
        <w:kinsoku/>
        <w:wordWrap/>
        <w:overflowPunct/>
        <w:topLinePunct w:val="0"/>
        <w:autoSpaceDE/>
        <w:autoSpaceDN/>
        <w:bidi w:val="0"/>
        <w:spacing w:line="500" w:lineRule="exact"/>
        <w:ind w:firstLine="594" w:firstLineChars="198"/>
        <w:textAlignment w:val="auto"/>
        <w:rPr>
          <w:b/>
          <w:bCs/>
          <w:szCs w:val="30"/>
        </w:rPr>
      </w:pPr>
      <w:r>
        <w:rPr>
          <w:b/>
          <w:bCs/>
          <w:szCs w:val="30"/>
        </w:rPr>
        <w:t>5.办理地点和联系方式</w:t>
      </w:r>
    </w:p>
    <w:p>
      <w:pPr>
        <w:pageBreakBefore w:val="0"/>
        <w:kinsoku/>
        <w:wordWrap/>
        <w:overflowPunct/>
        <w:topLinePunct w:val="0"/>
        <w:autoSpaceDE/>
        <w:autoSpaceDN/>
        <w:bidi w:val="0"/>
        <w:spacing w:line="500" w:lineRule="exact"/>
        <w:ind w:firstLine="600" w:firstLineChars="200"/>
        <w:textAlignment w:val="auto"/>
        <w:rPr>
          <w:bCs/>
          <w:szCs w:val="30"/>
        </w:rPr>
      </w:pPr>
      <w:r>
        <w:rPr>
          <w:bCs/>
          <w:szCs w:val="30"/>
        </w:rPr>
        <w:t>区人力社保局专技科（曹娥街道嘉和路168号人力社保局11楼1101室），联系电话：0575-81227202。</w:t>
      </w:r>
    </w:p>
    <w:p>
      <w:pPr>
        <w:rPr>
          <w:rFonts w:ascii="黑体" w:hAnsi="黑体" w:eastAsia="黑体" w:cs="黑体"/>
          <w:kern w:val="0"/>
          <w:szCs w:val="30"/>
        </w:rPr>
      </w:pPr>
      <w:r>
        <w:rPr>
          <w:rFonts w:hint="eastAsia"/>
          <w:bCs/>
          <w:szCs w:val="30"/>
        </w:rPr>
        <w:br w:type="page"/>
      </w:r>
      <w:r>
        <w:rPr>
          <w:rFonts w:hint="eastAsia" w:eastAsia="黑体"/>
          <w:bCs/>
          <w:szCs w:val="30"/>
        </w:rPr>
        <w:t>附件</w:t>
      </w:r>
    </w:p>
    <w:p>
      <w:pPr>
        <w:tabs>
          <w:tab w:val="left" w:pos="3255"/>
        </w:tabs>
        <w:spacing w:after="288" w:afterLines="50" w:line="600" w:lineRule="exact"/>
        <w:jc w:val="center"/>
        <w:rPr>
          <w:rFonts w:eastAsia="方正小标宋简体"/>
          <w:sz w:val="36"/>
          <w:szCs w:val="36"/>
        </w:rPr>
      </w:pPr>
      <w:r>
        <w:rPr>
          <w:rFonts w:hint="eastAsia" w:eastAsia="方正小标宋简体"/>
          <w:sz w:val="36"/>
          <w:szCs w:val="36"/>
        </w:rPr>
        <w:t>企业人才学历、职称晋升补助资金申请表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47"/>
        <w:gridCol w:w="20"/>
        <w:gridCol w:w="870"/>
        <w:gridCol w:w="10"/>
        <w:gridCol w:w="742"/>
        <w:gridCol w:w="276"/>
        <w:gridCol w:w="790"/>
        <w:gridCol w:w="987"/>
        <w:gridCol w:w="10"/>
        <w:gridCol w:w="1102"/>
        <w:gridCol w:w="153"/>
        <w:gridCol w:w="1589"/>
        <w:gridCol w:w="126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711" w:hRule="atLeast"/>
          <w:jc w:val="center"/>
        </w:trPr>
        <w:tc>
          <w:tcPr>
            <w:tcW w:w="2376" w:type="dxa"/>
            <w:gridSpan w:val="4"/>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申请单位（盖章）</w:t>
            </w:r>
          </w:p>
        </w:tc>
        <w:tc>
          <w:tcPr>
            <w:tcW w:w="6923" w:type="dxa"/>
            <w:gridSpan w:val="10"/>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715" w:hRule="atLeast"/>
          <w:jc w:val="center"/>
        </w:trPr>
        <w:tc>
          <w:tcPr>
            <w:tcW w:w="2376" w:type="dxa"/>
            <w:gridSpan w:val="4"/>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统一社会</w:t>
            </w:r>
          </w:p>
          <w:p>
            <w:pPr>
              <w:spacing w:line="360" w:lineRule="exact"/>
              <w:jc w:val="center"/>
              <w:rPr>
                <w:rFonts w:ascii="仿宋" w:hAnsi="仿宋" w:eastAsia="仿宋" w:cs="仿宋"/>
                <w:sz w:val="28"/>
                <w:szCs w:val="28"/>
              </w:rPr>
            </w:pPr>
            <w:r>
              <w:rPr>
                <w:rFonts w:hint="eastAsia" w:ascii="仿宋" w:hAnsi="仿宋" w:eastAsia="仿宋" w:cs="仿宋"/>
                <w:sz w:val="28"/>
                <w:szCs w:val="28"/>
              </w:rPr>
              <w:t>信用代码</w:t>
            </w:r>
          </w:p>
        </w:tc>
        <w:tc>
          <w:tcPr>
            <w:tcW w:w="6923" w:type="dxa"/>
            <w:gridSpan w:val="10"/>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726" w:hRule="atLeast"/>
          <w:jc w:val="center"/>
        </w:trPr>
        <w:tc>
          <w:tcPr>
            <w:tcW w:w="2376" w:type="dxa"/>
            <w:gridSpan w:val="4"/>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开户银行</w:t>
            </w:r>
          </w:p>
        </w:tc>
        <w:tc>
          <w:tcPr>
            <w:tcW w:w="2805" w:type="dxa"/>
            <w:gridSpan w:val="5"/>
            <w:noWrap w:val="0"/>
            <w:vAlign w:val="center"/>
          </w:tcPr>
          <w:p>
            <w:pPr>
              <w:spacing w:line="400" w:lineRule="exact"/>
              <w:jc w:val="center"/>
              <w:rPr>
                <w:rFonts w:ascii="仿宋" w:hAnsi="仿宋" w:eastAsia="仿宋" w:cs="仿宋"/>
                <w:sz w:val="28"/>
                <w:szCs w:val="28"/>
              </w:rPr>
            </w:pPr>
          </w:p>
        </w:tc>
        <w:tc>
          <w:tcPr>
            <w:tcW w:w="1112"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账号</w:t>
            </w:r>
          </w:p>
        </w:tc>
        <w:tc>
          <w:tcPr>
            <w:tcW w:w="3006" w:type="dxa"/>
            <w:gridSpan w:val="3"/>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600" w:hRule="atLeast"/>
          <w:jc w:val="center"/>
        </w:trPr>
        <w:tc>
          <w:tcPr>
            <w:tcW w:w="1506" w:type="dxa"/>
            <w:gridSpan w:val="3"/>
            <w:vMerge w:val="restart"/>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取得毕业证书人数</w:t>
            </w:r>
          </w:p>
        </w:tc>
        <w:tc>
          <w:tcPr>
            <w:tcW w:w="1622" w:type="dxa"/>
            <w:gridSpan w:val="3"/>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博士研究生</w:t>
            </w:r>
          </w:p>
        </w:tc>
        <w:tc>
          <w:tcPr>
            <w:tcW w:w="2053" w:type="dxa"/>
            <w:gridSpan w:val="3"/>
            <w:noWrap w:val="0"/>
            <w:vAlign w:val="center"/>
          </w:tcPr>
          <w:p>
            <w:pPr>
              <w:spacing w:line="400" w:lineRule="exact"/>
              <w:jc w:val="center"/>
              <w:rPr>
                <w:rFonts w:ascii="仿宋" w:hAnsi="仿宋" w:eastAsia="仿宋" w:cs="仿宋"/>
                <w:sz w:val="28"/>
                <w:szCs w:val="28"/>
              </w:rPr>
            </w:pPr>
          </w:p>
        </w:tc>
        <w:tc>
          <w:tcPr>
            <w:tcW w:w="1112" w:type="dxa"/>
            <w:gridSpan w:val="2"/>
            <w:vMerge w:val="restart"/>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取得职称证书人数</w:t>
            </w:r>
          </w:p>
        </w:tc>
        <w:tc>
          <w:tcPr>
            <w:tcW w:w="1742"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正高级职称</w:t>
            </w:r>
          </w:p>
        </w:tc>
        <w:tc>
          <w:tcPr>
            <w:tcW w:w="1264" w:type="dxa"/>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600" w:hRule="atLeast"/>
          <w:jc w:val="center"/>
        </w:trPr>
        <w:tc>
          <w:tcPr>
            <w:tcW w:w="1506" w:type="dxa"/>
            <w:gridSpan w:val="3"/>
            <w:vMerge w:val="continue"/>
            <w:noWrap w:val="0"/>
            <w:vAlign w:val="center"/>
          </w:tcPr>
          <w:p>
            <w:pPr>
              <w:spacing w:line="400" w:lineRule="exact"/>
              <w:jc w:val="center"/>
              <w:rPr>
                <w:rFonts w:ascii="仿宋" w:hAnsi="仿宋" w:eastAsia="仿宋" w:cs="仿宋"/>
                <w:sz w:val="28"/>
                <w:szCs w:val="28"/>
              </w:rPr>
            </w:pPr>
          </w:p>
        </w:tc>
        <w:tc>
          <w:tcPr>
            <w:tcW w:w="1622" w:type="dxa"/>
            <w:gridSpan w:val="3"/>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硕士研究生</w:t>
            </w:r>
          </w:p>
        </w:tc>
        <w:tc>
          <w:tcPr>
            <w:tcW w:w="2053" w:type="dxa"/>
            <w:gridSpan w:val="3"/>
            <w:noWrap w:val="0"/>
            <w:vAlign w:val="center"/>
          </w:tcPr>
          <w:p>
            <w:pPr>
              <w:spacing w:line="400" w:lineRule="exact"/>
              <w:jc w:val="center"/>
              <w:rPr>
                <w:rFonts w:ascii="仿宋" w:hAnsi="仿宋" w:eastAsia="仿宋" w:cs="仿宋"/>
                <w:sz w:val="28"/>
                <w:szCs w:val="28"/>
              </w:rPr>
            </w:pPr>
          </w:p>
        </w:tc>
        <w:tc>
          <w:tcPr>
            <w:tcW w:w="1112" w:type="dxa"/>
            <w:gridSpan w:val="2"/>
            <w:vMerge w:val="continue"/>
            <w:noWrap w:val="0"/>
            <w:vAlign w:val="center"/>
          </w:tcPr>
          <w:p>
            <w:pPr>
              <w:spacing w:line="400" w:lineRule="exact"/>
              <w:jc w:val="center"/>
              <w:rPr>
                <w:rFonts w:ascii="仿宋" w:hAnsi="仿宋" w:eastAsia="仿宋" w:cs="仿宋"/>
                <w:sz w:val="28"/>
                <w:szCs w:val="28"/>
              </w:rPr>
            </w:pPr>
          </w:p>
        </w:tc>
        <w:tc>
          <w:tcPr>
            <w:tcW w:w="1742" w:type="dxa"/>
            <w:gridSpan w:val="2"/>
            <w:vMerge w:val="restart"/>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副高级职称</w:t>
            </w:r>
          </w:p>
        </w:tc>
        <w:tc>
          <w:tcPr>
            <w:tcW w:w="1264" w:type="dxa"/>
            <w:vMerge w:val="restart"/>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600" w:hRule="atLeast"/>
          <w:jc w:val="center"/>
        </w:trPr>
        <w:tc>
          <w:tcPr>
            <w:tcW w:w="1506" w:type="dxa"/>
            <w:gridSpan w:val="3"/>
            <w:vMerge w:val="continue"/>
            <w:noWrap w:val="0"/>
            <w:vAlign w:val="center"/>
          </w:tcPr>
          <w:p>
            <w:pPr>
              <w:spacing w:line="400" w:lineRule="exact"/>
              <w:jc w:val="center"/>
              <w:rPr>
                <w:rFonts w:ascii="仿宋" w:hAnsi="仿宋" w:eastAsia="仿宋" w:cs="仿宋"/>
                <w:sz w:val="28"/>
                <w:szCs w:val="28"/>
              </w:rPr>
            </w:pPr>
          </w:p>
        </w:tc>
        <w:tc>
          <w:tcPr>
            <w:tcW w:w="1622" w:type="dxa"/>
            <w:gridSpan w:val="3"/>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本科生</w:t>
            </w:r>
          </w:p>
        </w:tc>
        <w:tc>
          <w:tcPr>
            <w:tcW w:w="2053" w:type="dxa"/>
            <w:gridSpan w:val="3"/>
            <w:noWrap w:val="0"/>
            <w:vAlign w:val="center"/>
          </w:tcPr>
          <w:p>
            <w:pPr>
              <w:spacing w:line="400" w:lineRule="exact"/>
              <w:jc w:val="center"/>
              <w:rPr>
                <w:rFonts w:ascii="仿宋" w:hAnsi="仿宋" w:eastAsia="仿宋" w:cs="仿宋"/>
                <w:sz w:val="28"/>
                <w:szCs w:val="28"/>
              </w:rPr>
            </w:pPr>
          </w:p>
        </w:tc>
        <w:tc>
          <w:tcPr>
            <w:tcW w:w="1112" w:type="dxa"/>
            <w:gridSpan w:val="2"/>
            <w:vMerge w:val="continue"/>
            <w:noWrap w:val="0"/>
            <w:vAlign w:val="center"/>
          </w:tcPr>
          <w:p>
            <w:pPr>
              <w:spacing w:line="400" w:lineRule="exact"/>
              <w:jc w:val="center"/>
              <w:rPr>
                <w:rFonts w:ascii="仿宋" w:hAnsi="仿宋" w:eastAsia="仿宋" w:cs="仿宋"/>
                <w:sz w:val="28"/>
                <w:szCs w:val="28"/>
              </w:rPr>
            </w:pPr>
          </w:p>
        </w:tc>
        <w:tc>
          <w:tcPr>
            <w:tcW w:w="1742" w:type="dxa"/>
            <w:gridSpan w:val="2"/>
            <w:vMerge w:val="continue"/>
            <w:noWrap w:val="0"/>
            <w:vAlign w:val="center"/>
          </w:tcPr>
          <w:p>
            <w:pPr>
              <w:spacing w:line="400" w:lineRule="exact"/>
              <w:jc w:val="center"/>
              <w:rPr>
                <w:rFonts w:ascii="仿宋" w:hAnsi="仿宋" w:eastAsia="仿宋" w:cs="仿宋"/>
                <w:sz w:val="28"/>
                <w:szCs w:val="28"/>
              </w:rPr>
            </w:pPr>
          </w:p>
        </w:tc>
        <w:tc>
          <w:tcPr>
            <w:tcW w:w="1264" w:type="dxa"/>
            <w:vMerge w:val="continue"/>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703" w:hRule="atLeast"/>
          <w:jc w:val="center"/>
        </w:trPr>
        <w:tc>
          <w:tcPr>
            <w:tcW w:w="1486"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联系人姓名</w:t>
            </w:r>
          </w:p>
        </w:tc>
        <w:tc>
          <w:tcPr>
            <w:tcW w:w="1918" w:type="dxa"/>
            <w:gridSpan w:val="5"/>
            <w:noWrap w:val="0"/>
            <w:vAlign w:val="center"/>
          </w:tcPr>
          <w:p>
            <w:pPr>
              <w:spacing w:line="400" w:lineRule="exact"/>
              <w:jc w:val="center"/>
              <w:rPr>
                <w:rFonts w:ascii="仿宋" w:hAnsi="仿宋" w:eastAsia="仿宋" w:cs="仿宋"/>
                <w:sz w:val="28"/>
                <w:szCs w:val="28"/>
              </w:rPr>
            </w:pPr>
          </w:p>
        </w:tc>
        <w:tc>
          <w:tcPr>
            <w:tcW w:w="790" w:type="dxa"/>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252" w:type="dxa"/>
            <w:gridSpan w:val="4"/>
            <w:noWrap w:val="0"/>
            <w:vAlign w:val="center"/>
          </w:tcPr>
          <w:p>
            <w:pPr>
              <w:spacing w:line="400" w:lineRule="exact"/>
              <w:jc w:val="center"/>
              <w:rPr>
                <w:rFonts w:ascii="仿宋" w:hAnsi="仿宋" w:eastAsia="仿宋" w:cs="仿宋"/>
                <w:sz w:val="28"/>
                <w:szCs w:val="28"/>
              </w:rPr>
            </w:pPr>
          </w:p>
        </w:tc>
        <w:tc>
          <w:tcPr>
            <w:tcW w:w="1589" w:type="dxa"/>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4"/>
              </w:rPr>
              <w:t>总申请金额（万元）</w:t>
            </w:r>
          </w:p>
        </w:tc>
        <w:tc>
          <w:tcPr>
            <w:tcW w:w="1264" w:type="dxa"/>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039" w:type="dxa"/>
            <w:vMerge w:val="restart"/>
            <w:noWrap w:val="0"/>
            <w:textDirection w:val="tbRlV"/>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人才名单（可另附页）</w:t>
            </w:r>
          </w:p>
        </w:tc>
        <w:tc>
          <w:tcPr>
            <w:tcW w:w="1347" w:type="dxa"/>
            <w:gridSpan w:val="4"/>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808" w:type="dxa"/>
            <w:gridSpan w:val="3"/>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单位职务</w:t>
            </w:r>
          </w:p>
        </w:tc>
        <w:tc>
          <w:tcPr>
            <w:tcW w:w="997"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学习起止时间</w:t>
            </w:r>
          </w:p>
        </w:tc>
        <w:tc>
          <w:tcPr>
            <w:tcW w:w="1255"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取得</w:t>
            </w:r>
          </w:p>
          <w:p>
            <w:pPr>
              <w:spacing w:line="400" w:lineRule="exact"/>
              <w:jc w:val="center"/>
              <w:rPr>
                <w:rFonts w:ascii="仿宋" w:hAnsi="仿宋" w:eastAsia="仿宋" w:cs="仿宋"/>
                <w:sz w:val="28"/>
                <w:szCs w:val="28"/>
              </w:rPr>
            </w:pPr>
            <w:r>
              <w:rPr>
                <w:rFonts w:hint="eastAsia" w:ascii="仿宋" w:hAnsi="仿宋" w:eastAsia="仿宋" w:cs="仿宋"/>
                <w:sz w:val="28"/>
                <w:szCs w:val="28"/>
              </w:rPr>
              <w:t>学历</w:t>
            </w:r>
          </w:p>
        </w:tc>
        <w:tc>
          <w:tcPr>
            <w:tcW w:w="1589" w:type="dxa"/>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证书编号</w:t>
            </w:r>
          </w:p>
        </w:tc>
        <w:tc>
          <w:tcPr>
            <w:tcW w:w="1281" w:type="dxa"/>
            <w:gridSpan w:val="2"/>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联系</w:t>
            </w:r>
          </w:p>
          <w:p>
            <w:pPr>
              <w:spacing w:line="400" w:lineRule="exact"/>
              <w:jc w:val="center"/>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9" w:type="dxa"/>
            <w:vMerge w:val="continue"/>
            <w:noWrap w:val="0"/>
            <w:textDirection w:val="tbRlV"/>
            <w:vAlign w:val="center"/>
          </w:tcPr>
          <w:p>
            <w:pPr>
              <w:spacing w:line="400" w:lineRule="exact"/>
              <w:jc w:val="center"/>
              <w:rPr>
                <w:rFonts w:ascii="仿宋" w:hAnsi="仿宋" w:eastAsia="仿宋" w:cs="仿宋"/>
                <w:sz w:val="28"/>
                <w:szCs w:val="28"/>
              </w:rPr>
            </w:pPr>
          </w:p>
        </w:tc>
        <w:tc>
          <w:tcPr>
            <w:tcW w:w="1347" w:type="dxa"/>
            <w:gridSpan w:val="4"/>
            <w:noWrap w:val="0"/>
            <w:vAlign w:val="center"/>
          </w:tcPr>
          <w:p>
            <w:pPr>
              <w:spacing w:line="400" w:lineRule="exact"/>
              <w:jc w:val="center"/>
              <w:rPr>
                <w:rFonts w:ascii="仿宋" w:hAnsi="仿宋" w:eastAsia="仿宋" w:cs="仿宋"/>
                <w:sz w:val="28"/>
                <w:szCs w:val="28"/>
              </w:rPr>
            </w:pPr>
          </w:p>
        </w:tc>
        <w:tc>
          <w:tcPr>
            <w:tcW w:w="1808" w:type="dxa"/>
            <w:gridSpan w:val="3"/>
            <w:noWrap w:val="0"/>
            <w:vAlign w:val="center"/>
          </w:tcPr>
          <w:p>
            <w:pPr>
              <w:spacing w:line="400" w:lineRule="exact"/>
              <w:jc w:val="center"/>
              <w:rPr>
                <w:rFonts w:ascii="仿宋" w:hAnsi="仿宋" w:eastAsia="仿宋" w:cs="仿宋"/>
                <w:sz w:val="28"/>
                <w:szCs w:val="28"/>
              </w:rPr>
            </w:pPr>
          </w:p>
        </w:tc>
        <w:tc>
          <w:tcPr>
            <w:tcW w:w="997" w:type="dxa"/>
            <w:gridSpan w:val="2"/>
            <w:noWrap w:val="0"/>
            <w:vAlign w:val="center"/>
          </w:tcPr>
          <w:p>
            <w:pPr>
              <w:spacing w:line="400" w:lineRule="exact"/>
              <w:jc w:val="center"/>
              <w:rPr>
                <w:rFonts w:ascii="仿宋" w:hAnsi="仿宋" w:eastAsia="仿宋" w:cs="仿宋"/>
                <w:sz w:val="28"/>
                <w:szCs w:val="28"/>
              </w:rPr>
            </w:pPr>
          </w:p>
        </w:tc>
        <w:tc>
          <w:tcPr>
            <w:tcW w:w="1255" w:type="dxa"/>
            <w:gridSpan w:val="2"/>
            <w:noWrap w:val="0"/>
            <w:vAlign w:val="center"/>
          </w:tcPr>
          <w:p>
            <w:pPr>
              <w:spacing w:line="400" w:lineRule="exact"/>
              <w:jc w:val="center"/>
              <w:rPr>
                <w:rFonts w:ascii="仿宋" w:hAnsi="仿宋" w:eastAsia="仿宋" w:cs="仿宋"/>
                <w:sz w:val="28"/>
                <w:szCs w:val="28"/>
              </w:rPr>
            </w:pPr>
          </w:p>
        </w:tc>
        <w:tc>
          <w:tcPr>
            <w:tcW w:w="1589" w:type="dxa"/>
            <w:noWrap w:val="0"/>
            <w:vAlign w:val="center"/>
          </w:tcPr>
          <w:p>
            <w:pPr>
              <w:spacing w:line="400" w:lineRule="exact"/>
              <w:jc w:val="center"/>
              <w:rPr>
                <w:rFonts w:ascii="仿宋" w:hAnsi="仿宋" w:eastAsia="仿宋" w:cs="仿宋"/>
                <w:sz w:val="28"/>
                <w:szCs w:val="28"/>
              </w:rPr>
            </w:pPr>
          </w:p>
        </w:tc>
        <w:tc>
          <w:tcPr>
            <w:tcW w:w="1281" w:type="dxa"/>
            <w:gridSpan w:val="2"/>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9" w:type="dxa"/>
            <w:vMerge w:val="continue"/>
            <w:noWrap w:val="0"/>
            <w:textDirection w:val="tbRlV"/>
            <w:vAlign w:val="center"/>
          </w:tcPr>
          <w:p>
            <w:pPr>
              <w:spacing w:line="400" w:lineRule="exact"/>
              <w:jc w:val="center"/>
              <w:rPr>
                <w:rFonts w:ascii="仿宋" w:hAnsi="仿宋" w:eastAsia="仿宋" w:cs="仿宋"/>
                <w:sz w:val="28"/>
                <w:szCs w:val="28"/>
              </w:rPr>
            </w:pPr>
          </w:p>
        </w:tc>
        <w:tc>
          <w:tcPr>
            <w:tcW w:w="1347" w:type="dxa"/>
            <w:gridSpan w:val="4"/>
            <w:noWrap w:val="0"/>
            <w:vAlign w:val="center"/>
          </w:tcPr>
          <w:p>
            <w:pPr>
              <w:spacing w:line="400" w:lineRule="exact"/>
              <w:jc w:val="center"/>
              <w:rPr>
                <w:rFonts w:ascii="仿宋" w:hAnsi="仿宋" w:eastAsia="仿宋" w:cs="仿宋"/>
                <w:sz w:val="28"/>
                <w:szCs w:val="28"/>
              </w:rPr>
            </w:pPr>
          </w:p>
        </w:tc>
        <w:tc>
          <w:tcPr>
            <w:tcW w:w="1808" w:type="dxa"/>
            <w:gridSpan w:val="3"/>
            <w:noWrap w:val="0"/>
            <w:vAlign w:val="center"/>
          </w:tcPr>
          <w:p>
            <w:pPr>
              <w:spacing w:line="400" w:lineRule="exact"/>
              <w:jc w:val="center"/>
              <w:rPr>
                <w:rFonts w:ascii="仿宋" w:hAnsi="仿宋" w:eastAsia="仿宋" w:cs="仿宋"/>
                <w:sz w:val="28"/>
                <w:szCs w:val="28"/>
              </w:rPr>
            </w:pPr>
          </w:p>
        </w:tc>
        <w:tc>
          <w:tcPr>
            <w:tcW w:w="997" w:type="dxa"/>
            <w:gridSpan w:val="2"/>
            <w:noWrap w:val="0"/>
            <w:vAlign w:val="center"/>
          </w:tcPr>
          <w:p>
            <w:pPr>
              <w:spacing w:line="400" w:lineRule="exact"/>
              <w:jc w:val="center"/>
              <w:rPr>
                <w:rFonts w:ascii="仿宋" w:hAnsi="仿宋" w:eastAsia="仿宋" w:cs="仿宋"/>
                <w:sz w:val="28"/>
                <w:szCs w:val="28"/>
              </w:rPr>
            </w:pPr>
          </w:p>
        </w:tc>
        <w:tc>
          <w:tcPr>
            <w:tcW w:w="1255" w:type="dxa"/>
            <w:gridSpan w:val="2"/>
            <w:noWrap w:val="0"/>
            <w:vAlign w:val="center"/>
          </w:tcPr>
          <w:p>
            <w:pPr>
              <w:spacing w:line="400" w:lineRule="exact"/>
              <w:jc w:val="center"/>
              <w:rPr>
                <w:rFonts w:ascii="仿宋" w:hAnsi="仿宋" w:eastAsia="仿宋" w:cs="仿宋"/>
                <w:sz w:val="28"/>
                <w:szCs w:val="28"/>
              </w:rPr>
            </w:pPr>
          </w:p>
        </w:tc>
        <w:tc>
          <w:tcPr>
            <w:tcW w:w="1589" w:type="dxa"/>
            <w:noWrap w:val="0"/>
            <w:vAlign w:val="center"/>
          </w:tcPr>
          <w:p>
            <w:pPr>
              <w:spacing w:line="400" w:lineRule="exact"/>
              <w:jc w:val="center"/>
              <w:rPr>
                <w:rFonts w:ascii="仿宋" w:hAnsi="仿宋" w:eastAsia="仿宋" w:cs="仿宋"/>
                <w:sz w:val="28"/>
                <w:szCs w:val="28"/>
              </w:rPr>
            </w:pPr>
          </w:p>
        </w:tc>
        <w:tc>
          <w:tcPr>
            <w:tcW w:w="1281" w:type="dxa"/>
            <w:gridSpan w:val="2"/>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9" w:type="dxa"/>
            <w:vMerge w:val="continue"/>
            <w:noWrap w:val="0"/>
            <w:textDirection w:val="tbRlV"/>
            <w:vAlign w:val="center"/>
          </w:tcPr>
          <w:p>
            <w:pPr>
              <w:spacing w:line="400" w:lineRule="exact"/>
              <w:jc w:val="center"/>
              <w:rPr>
                <w:rFonts w:ascii="仿宋" w:hAnsi="仿宋" w:eastAsia="仿宋" w:cs="仿宋"/>
                <w:sz w:val="28"/>
                <w:szCs w:val="28"/>
              </w:rPr>
            </w:pPr>
          </w:p>
        </w:tc>
        <w:tc>
          <w:tcPr>
            <w:tcW w:w="1347" w:type="dxa"/>
            <w:gridSpan w:val="4"/>
            <w:noWrap w:val="0"/>
            <w:vAlign w:val="center"/>
          </w:tcPr>
          <w:p>
            <w:pPr>
              <w:spacing w:line="400" w:lineRule="exact"/>
              <w:jc w:val="center"/>
              <w:rPr>
                <w:rFonts w:ascii="仿宋" w:hAnsi="仿宋" w:eastAsia="仿宋" w:cs="仿宋"/>
                <w:sz w:val="28"/>
                <w:szCs w:val="28"/>
              </w:rPr>
            </w:pPr>
          </w:p>
        </w:tc>
        <w:tc>
          <w:tcPr>
            <w:tcW w:w="1808" w:type="dxa"/>
            <w:gridSpan w:val="3"/>
            <w:noWrap w:val="0"/>
            <w:vAlign w:val="center"/>
          </w:tcPr>
          <w:p>
            <w:pPr>
              <w:spacing w:line="400" w:lineRule="exact"/>
              <w:jc w:val="center"/>
              <w:rPr>
                <w:rFonts w:ascii="仿宋" w:hAnsi="仿宋" w:eastAsia="仿宋" w:cs="仿宋"/>
                <w:sz w:val="28"/>
                <w:szCs w:val="28"/>
              </w:rPr>
            </w:pPr>
          </w:p>
        </w:tc>
        <w:tc>
          <w:tcPr>
            <w:tcW w:w="997" w:type="dxa"/>
            <w:gridSpan w:val="2"/>
            <w:noWrap w:val="0"/>
            <w:vAlign w:val="center"/>
          </w:tcPr>
          <w:p>
            <w:pPr>
              <w:spacing w:line="400" w:lineRule="exact"/>
              <w:jc w:val="center"/>
              <w:rPr>
                <w:rFonts w:ascii="仿宋" w:hAnsi="仿宋" w:eastAsia="仿宋" w:cs="仿宋"/>
                <w:sz w:val="28"/>
                <w:szCs w:val="28"/>
              </w:rPr>
            </w:pPr>
          </w:p>
        </w:tc>
        <w:tc>
          <w:tcPr>
            <w:tcW w:w="1255" w:type="dxa"/>
            <w:gridSpan w:val="2"/>
            <w:noWrap w:val="0"/>
            <w:vAlign w:val="center"/>
          </w:tcPr>
          <w:p>
            <w:pPr>
              <w:spacing w:line="400" w:lineRule="exact"/>
              <w:jc w:val="center"/>
              <w:rPr>
                <w:rFonts w:ascii="仿宋" w:hAnsi="仿宋" w:eastAsia="仿宋" w:cs="仿宋"/>
                <w:sz w:val="28"/>
                <w:szCs w:val="28"/>
              </w:rPr>
            </w:pPr>
          </w:p>
        </w:tc>
        <w:tc>
          <w:tcPr>
            <w:tcW w:w="1589" w:type="dxa"/>
            <w:noWrap w:val="0"/>
            <w:vAlign w:val="center"/>
          </w:tcPr>
          <w:p>
            <w:pPr>
              <w:spacing w:line="400" w:lineRule="exact"/>
              <w:jc w:val="center"/>
              <w:rPr>
                <w:rFonts w:ascii="仿宋" w:hAnsi="仿宋" w:eastAsia="仿宋" w:cs="仿宋"/>
                <w:sz w:val="28"/>
                <w:szCs w:val="28"/>
              </w:rPr>
            </w:pPr>
          </w:p>
        </w:tc>
        <w:tc>
          <w:tcPr>
            <w:tcW w:w="1281" w:type="dxa"/>
            <w:gridSpan w:val="2"/>
            <w:noWrap w:val="0"/>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9" w:type="dxa"/>
            <w:vMerge w:val="continue"/>
            <w:noWrap w:val="0"/>
            <w:textDirection w:val="tbRlV"/>
            <w:vAlign w:val="center"/>
          </w:tcPr>
          <w:p>
            <w:pPr>
              <w:widowControl/>
              <w:adjustRightInd w:val="0"/>
              <w:snapToGrid w:val="0"/>
              <w:spacing w:after="200" w:line="300" w:lineRule="exact"/>
              <w:ind w:left="113" w:right="113"/>
              <w:jc w:val="center"/>
              <w:rPr>
                <w:rFonts w:ascii="仿宋" w:hAnsi="仿宋" w:eastAsia="仿宋" w:cs="仿宋"/>
                <w:spacing w:val="20"/>
                <w:kern w:val="0"/>
                <w:sz w:val="28"/>
                <w:szCs w:val="28"/>
              </w:rPr>
            </w:pPr>
          </w:p>
        </w:tc>
        <w:tc>
          <w:tcPr>
            <w:tcW w:w="1347" w:type="dxa"/>
            <w:gridSpan w:val="4"/>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808" w:type="dxa"/>
            <w:gridSpan w:val="3"/>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997"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255"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589" w:type="dxa"/>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281"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39" w:type="dxa"/>
            <w:vMerge w:val="continue"/>
            <w:noWrap w:val="0"/>
            <w:textDirection w:val="tbRlV"/>
            <w:vAlign w:val="center"/>
          </w:tcPr>
          <w:p>
            <w:pPr>
              <w:widowControl/>
              <w:adjustRightInd w:val="0"/>
              <w:snapToGrid w:val="0"/>
              <w:spacing w:after="200" w:line="300" w:lineRule="exact"/>
              <w:ind w:left="113" w:right="113"/>
              <w:jc w:val="center"/>
              <w:rPr>
                <w:rFonts w:ascii="仿宋" w:hAnsi="仿宋" w:eastAsia="仿宋" w:cs="仿宋"/>
                <w:spacing w:val="20"/>
                <w:kern w:val="0"/>
                <w:sz w:val="28"/>
                <w:szCs w:val="28"/>
              </w:rPr>
            </w:pPr>
          </w:p>
        </w:tc>
        <w:tc>
          <w:tcPr>
            <w:tcW w:w="1347" w:type="dxa"/>
            <w:gridSpan w:val="4"/>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808" w:type="dxa"/>
            <w:gridSpan w:val="3"/>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997"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255"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589" w:type="dxa"/>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c>
          <w:tcPr>
            <w:tcW w:w="1281" w:type="dxa"/>
            <w:gridSpan w:val="2"/>
            <w:noWrap w:val="0"/>
            <w:vAlign w:val="center"/>
          </w:tcPr>
          <w:p>
            <w:pPr>
              <w:widowControl/>
              <w:adjustRightInd w:val="0"/>
              <w:snapToGrid w:val="0"/>
              <w:spacing w:after="200" w:line="3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382" w:hRule="atLeast"/>
          <w:jc w:val="center"/>
        </w:trPr>
        <w:tc>
          <w:tcPr>
            <w:tcW w:w="9299" w:type="dxa"/>
            <w:gridSpan w:val="14"/>
            <w:noWrap w:val="0"/>
            <w:vAlign w:val="top"/>
          </w:tcPr>
          <w:p>
            <w:pPr>
              <w:spacing w:line="400" w:lineRule="exact"/>
              <w:ind w:left="560" w:hanging="560" w:hangingChars="200"/>
              <w:jc w:val="right"/>
              <w:rPr>
                <w:rFonts w:ascii="仿宋" w:hAnsi="仿宋" w:eastAsia="仿宋" w:cs="仿宋"/>
                <w:sz w:val="28"/>
                <w:szCs w:val="28"/>
              </w:rPr>
            </w:pPr>
            <w:r>
              <w:rPr>
                <w:rFonts w:hint="eastAsia" w:ascii="仿宋" w:hAnsi="仿宋" w:eastAsia="仿宋" w:cs="仿宋"/>
                <w:sz w:val="28"/>
                <w:szCs w:val="28"/>
              </w:rPr>
              <w:t>本企业提供的上述证明材料属实，如有不实信息，愿承担相应法律责任。</w:t>
            </w:r>
          </w:p>
          <w:p>
            <w:pPr>
              <w:spacing w:line="400" w:lineRule="exact"/>
              <w:ind w:left="560" w:hanging="560" w:hangingChars="200"/>
              <w:jc w:val="right"/>
              <w:rPr>
                <w:rFonts w:ascii="仿宋" w:hAnsi="仿宋" w:eastAsia="仿宋" w:cs="仿宋"/>
                <w:sz w:val="28"/>
                <w:szCs w:val="28"/>
              </w:rPr>
            </w:pPr>
          </w:p>
          <w:p>
            <w:pPr>
              <w:spacing w:line="400" w:lineRule="exact"/>
              <w:ind w:left="560" w:hanging="560" w:hangingChars="200"/>
              <w:jc w:val="right"/>
              <w:rPr>
                <w:rFonts w:hint="eastAsia" w:ascii="仿宋" w:hAnsi="仿宋" w:eastAsia="仿宋" w:cs="仿宋"/>
              </w:rPr>
            </w:pPr>
            <w:r>
              <w:rPr>
                <w:rFonts w:hint="eastAsia" w:ascii="仿宋" w:hAnsi="仿宋" w:eastAsia="仿宋" w:cs="仿宋"/>
                <w:sz w:val="28"/>
                <w:szCs w:val="28"/>
              </w:rPr>
              <w:t>企业法定代表人签字：年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085" w:hRule="atLeast"/>
          <w:jc w:val="center"/>
        </w:trPr>
        <w:tc>
          <w:tcPr>
            <w:tcW w:w="9299" w:type="dxa"/>
            <w:gridSpan w:val="14"/>
            <w:noWrap w:val="0"/>
            <w:vAlign w:val="top"/>
          </w:tcPr>
          <w:p>
            <w:pPr>
              <w:spacing w:line="400" w:lineRule="exact"/>
              <w:rPr>
                <w:rFonts w:ascii="仿宋" w:hAnsi="仿宋" w:eastAsia="仿宋" w:cs="仿宋"/>
                <w:sz w:val="28"/>
                <w:szCs w:val="28"/>
              </w:rPr>
            </w:pPr>
            <w:r>
              <w:rPr>
                <w:rFonts w:hint="eastAsia" w:ascii="仿宋" w:hAnsi="仿宋" w:eastAsia="仿宋" w:cs="仿宋"/>
                <w:sz w:val="28"/>
                <w:szCs w:val="28"/>
              </w:rPr>
              <w:t>受理责任部门意见：</w:t>
            </w:r>
          </w:p>
          <w:p>
            <w:pPr>
              <w:spacing w:line="400" w:lineRule="exact"/>
              <w:rPr>
                <w:rFonts w:ascii="仿宋" w:hAnsi="仿宋" w:eastAsia="仿宋" w:cs="仿宋"/>
                <w:sz w:val="28"/>
                <w:szCs w:val="28"/>
              </w:rPr>
            </w:pPr>
            <w:r>
              <w:rPr>
                <w:rFonts w:hint="eastAsia" w:ascii="仿宋" w:hAnsi="仿宋" w:eastAsia="仿宋" w:cs="仿宋"/>
                <w:sz w:val="28"/>
                <w:szCs w:val="28"/>
              </w:rPr>
              <w:t>经审定，同意给予学历晋升补助（大写）      元。</w:t>
            </w:r>
          </w:p>
          <w:p>
            <w:pPr>
              <w:wordWrap w:val="0"/>
              <w:spacing w:line="400" w:lineRule="exact"/>
              <w:jc w:val="right"/>
              <w:rPr>
                <w:rFonts w:hint="eastAsia" w:ascii="仿宋" w:hAnsi="仿宋" w:eastAsia="仿宋" w:cs="仿宋"/>
                <w:sz w:val="28"/>
                <w:szCs w:val="28"/>
              </w:rPr>
            </w:pPr>
            <w:r>
              <w:rPr>
                <w:rFonts w:hint="eastAsia" w:ascii="仿宋" w:hAnsi="仿宋" w:eastAsia="仿宋" w:cs="仿宋"/>
                <w:sz w:val="28"/>
                <w:szCs w:val="28"/>
              </w:rPr>
              <w:t>（盖章）</w:t>
            </w:r>
          </w:p>
          <w:p>
            <w:pPr>
              <w:spacing w:line="400" w:lineRule="exact"/>
              <w:jc w:val="right"/>
              <w:rPr>
                <w:rFonts w:hint="eastAsia" w:ascii="仿宋" w:hAnsi="仿宋" w:eastAsia="仿宋" w:cs="仿宋"/>
                <w:kern w:val="0"/>
              </w:rPr>
            </w:pPr>
            <w:r>
              <w:rPr>
                <w:rFonts w:hint="eastAsia" w:ascii="仿宋" w:hAnsi="仿宋" w:eastAsia="仿宋" w:cs="仿宋"/>
                <w:sz w:val="28"/>
                <w:szCs w:val="28"/>
              </w:rPr>
              <w:t>年  月  日</w:t>
            </w:r>
          </w:p>
        </w:tc>
      </w:tr>
    </w:tbl>
    <w:p>
      <w:pPr>
        <w:pStyle w:val="4"/>
        <w:rPr>
          <w:rFonts w:hint="eastAsia"/>
        </w:rPr>
      </w:pPr>
      <w:bookmarkStart w:id="1" w:name="_Toc27919"/>
      <w:r>
        <w:rPr>
          <w:rFonts w:hint="eastAsia"/>
        </w:rPr>
        <w:t>（三十四）省级以上领军人才（含国特、省特）配套奖励资助</w:t>
      </w:r>
      <w:bookmarkEnd w:id="1"/>
    </w:p>
    <w:p>
      <w:pPr>
        <w:ind w:firstLine="600" w:firstLineChars="200"/>
      </w:pPr>
      <w:r>
        <w:rPr>
          <w:b/>
          <w:szCs w:val="30"/>
        </w:rPr>
        <w:t>1.扶持对象与标准</w:t>
      </w:r>
    </w:p>
    <w:p>
      <w:pPr>
        <w:ind w:firstLine="600" w:firstLineChars="200"/>
        <w:rPr>
          <w:color w:val="000000"/>
        </w:rPr>
      </w:pPr>
      <w:r>
        <w:t>对自主申报入选顶尖人才（A类）、国家级领军人才（B类）、省级领军人才（C类）的，按照国家、省奖补额度1:1的标准给予相应的奖励资助，其中对入选国家高层次人才特殊支持计划人才，给予100万元奖励资助，对入选省级高层次人才特殊支持计划人才（特指科技创新创业领军人才），给予80万元奖励资助。</w:t>
      </w:r>
      <w:r>
        <w:rPr>
          <w:color w:val="000000"/>
        </w:rPr>
        <w:t>同一人才入选的需扣除已享受的区配套奖励资金（不包括本政策已明确配套奖励资助标准的人才项目）。</w:t>
      </w:r>
    </w:p>
    <w:p>
      <w:pPr>
        <w:ind w:firstLine="600" w:firstLineChars="200"/>
        <w:rPr>
          <w:b/>
          <w:szCs w:val="30"/>
        </w:rPr>
      </w:pPr>
      <w:r>
        <w:rPr>
          <w:b/>
          <w:szCs w:val="30"/>
        </w:rPr>
        <w:t>2.受理部门</w:t>
      </w:r>
    </w:p>
    <w:p>
      <w:pPr>
        <w:ind w:firstLine="594" w:firstLineChars="198"/>
        <w:rPr>
          <w:color w:val="000000"/>
        </w:rPr>
      </w:pPr>
      <w:r>
        <w:rPr>
          <w:color w:val="000000"/>
        </w:rPr>
        <w:t>区人力社保局、区科技局</w:t>
      </w:r>
    </w:p>
    <w:p>
      <w:pPr>
        <w:ind w:firstLine="600" w:firstLineChars="200"/>
        <w:rPr>
          <w:b/>
          <w:szCs w:val="30"/>
        </w:rPr>
      </w:pPr>
      <w:r>
        <w:rPr>
          <w:b/>
          <w:szCs w:val="30"/>
        </w:rPr>
        <w:t>3.办理程序</w:t>
      </w:r>
    </w:p>
    <w:p>
      <w:pPr>
        <w:ind w:firstLine="594" w:firstLineChars="198"/>
        <w:rPr>
          <w:color w:val="000000"/>
        </w:rPr>
      </w:pPr>
      <w:r>
        <w:rPr>
          <w:color w:val="000000"/>
        </w:rPr>
        <w:t>（1）申请。入选人才填写</w:t>
      </w:r>
      <w:r>
        <w:t>《</w:t>
      </w:r>
      <w:r>
        <w:rPr>
          <w:rFonts w:hint="eastAsia"/>
        </w:rPr>
        <w:t>省级以上领军人才（含国特、省特）配套奖励申请表</w:t>
      </w:r>
      <w:r>
        <w:t>》，向业务主管</w:t>
      </w:r>
      <w:r>
        <w:rPr>
          <w:color w:val="000000"/>
        </w:rPr>
        <w:t>部门提出申请。</w:t>
      </w:r>
    </w:p>
    <w:p>
      <w:pPr>
        <w:ind w:firstLine="594" w:firstLineChars="198"/>
        <w:rPr>
          <w:color w:val="000000"/>
        </w:rPr>
      </w:pPr>
      <w:r>
        <w:rPr>
          <w:color w:val="000000"/>
        </w:rPr>
        <w:t>（2）审核。受理部门对申报材料进行认定审核，确定奖励对象和金额。</w:t>
      </w:r>
    </w:p>
    <w:p>
      <w:pPr>
        <w:ind w:firstLine="594" w:firstLineChars="198"/>
        <w:rPr>
          <w:color w:val="000000"/>
        </w:rPr>
      </w:pPr>
      <w:r>
        <w:rPr>
          <w:color w:val="000000"/>
        </w:rPr>
        <w:t>（3）公示。将审核认定的奖励对象和金额进行7天公示。</w:t>
      </w:r>
    </w:p>
    <w:p>
      <w:pPr>
        <w:ind w:firstLine="594" w:firstLineChars="198"/>
        <w:rPr>
          <w:color w:val="000000"/>
        </w:rPr>
      </w:pPr>
      <w:r>
        <w:rPr>
          <w:color w:val="000000"/>
        </w:rPr>
        <w:t>（4）拨付。公示无异议的，区财政局将相关经费划拨至业务主管部门，由业务主管部门</w:t>
      </w:r>
      <w:r>
        <w:rPr>
          <w:szCs w:val="30"/>
        </w:rPr>
        <w:t>及时将</w:t>
      </w:r>
      <w:r>
        <w:t>奖励资助</w:t>
      </w:r>
      <w:r>
        <w:rPr>
          <w:szCs w:val="30"/>
        </w:rPr>
        <w:t>拨付至人才所在企业，</w:t>
      </w:r>
      <w:r>
        <w:t>由企业</w:t>
      </w:r>
      <w:r>
        <w:rPr>
          <w:szCs w:val="30"/>
        </w:rPr>
        <w:t>拨付至人才。</w:t>
      </w:r>
    </w:p>
    <w:p>
      <w:pPr>
        <w:ind w:firstLine="600" w:firstLineChars="200"/>
        <w:rPr>
          <w:b/>
          <w:szCs w:val="30"/>
        </w:rPr>
      </w:pPr>
      <w:r>
        <w:rPr>
          <w:b/>
          <w:szCs w:val="30"/>
        </w:rPr>
        <w:t>4.申请材料</w:t>
      </w:r>
    </w:p>
    <w:p>
      <w:pPr>
        <w:ind w:firstLine="594" w:firstLineChars="198"/>
        <w:rPr>
          <w:color w:val="000000"/>
        </w:rPr>
      </w:pPr>
      <w:r>
        <w:rPr>
          <w:color w:val="000000"/>
        </w:rPr>
        <w:t>（</w:t>
      </w:r>
      <w:r>
        <w:t>1）《</w:t>
      </w:r>
      <w:r>
        <w:rPr>
          <w:rFonts w:hint="eastAsia"/>
        </w:rPr>
        <w:t>省级以上领军人才（含国特、省特）配套奖励申请表</w:t>
      </w:r>
      <w:r>
        <w:t>》；</w:t>
      </w:r>
    </w:p>
    <w:p>
      <w:pPr>
        <w:ind w:firstLine="594" w:firstLineChars="198"/>
        <w:rPr>
          <w:color w:val="000000"/>
        </w:rPr>
      </w:pPr>
      <w:r>
        <w:rPr>
          <w:color w:val="000000"/>
        </w:rPr>
        <w:t>（2）人才入选或相关证明文件；</w:t>
      </w:r>
    </w:p>
    <w:p>
      <w:pPr>
        <w:ind w:firstLine="594" w:firstLineChars="198"/>
        <w:rPr>
          <w:color w:val="000000"/>
        </w:rPr>
      </w:pPr>
      <w:r>
        <w:rPr>
          <w:color w:val="000000"/>
        </w:rPr>
        <w:t>（3）创新人才与用人单位签订的劳动合同或创业人才注册的企业营业执照；</w:t>
      </w:r>
    </w:p>
    <w:p>
      <w:pPr>
        <w:ind w:firstLine="594" w:firstLineChars="198"/>
        <w:rPr>
          <w:color w:val="000000"/>
        </w:rPr>
      </w:pPr>
      <w:r>
        <w:rPr>
          <w:color w:val="000000"/>
        </w:rPr>
        <w:t>（4）社保缴纳证明</w:t>
      </w:r>
      <w:r>
        <w:rPr>
          <w:rFonts w:hint="eastAsia"/>
          <w:color w:val="000000"/>
        </w:rPr>
        <w:t>（科技领军人才可以用个税、薪酬等其他相关证明代替）</w:t>
      </w:r>
      <w:r>
        <w:rPr>
          <w:color w:val="000000"/>
        </w:rPr>
        <w:t>。</w:t>
      </w:r>
    </w:p>
    <w:p>
      <w:pPr>
        <w:ind w:firstLine="600" w:firstLineChars="200"/>
        <w:rPr>
          <w:b/>
          <w:szCs w:val="30"/>
        </w:rPr>
      </w:pPr>
      <w:r>
        <w:rPr>
          <w:b/>
          <w:szCs w:val="30"/>
        </w:rPr>
        <w:t>5.办理地点及联系方式</w:t>
      </w:r>
    </w:p>
    <w:p>
      <w:pPr>
        <w:ind w:firstLine="594" w:firstLineChars="198"/>
        <w:rPr>
          <w:color w:val="000000"/>
        </w:rPr>
      </w:pPr>
      <w:r>
        <w:rPr>
          <w:color w:val="000000"/>
        </w:rPr>
        <w:t>区人力社保局专技科（曹娥街道嘉和路168号人力社保局11楼1101室），联系电话：0575-81227212；</w:t>
      </w:r>
    </w:p>
    <w:p>
      <w:pPr>
        <w:ind w:firstLine="594" w:firstLineChars="198"/>
      </w:pPr>
      <w:r>
        <w:rPr>
          <w:color w:val="000000"/>
        </w:rPr>
        <w:t>区人力社保局职业技能培训鉴定中心（曹娥街道嘉和路168号人力社保局7楼709室），联系电话：0575-82917235；</w:t>
      </w:r>
    </w:p>
    <w:p>
      <w:pPr>
        <w:ind w:firstLine="594" w:firstLineChars="198"/>
        <w:rPr>
          <w:rFonts w:hint="eastAsia"/>
          <w:color w:val="000000"/>
        </w:rPr>
      </w:pPr>
      <w:r>
        <w:rPr>
          <w:color w:val="000000"/>
        </w:rPr>
        <w:t>区科技局创新发展科（行政中心3号楼2楼321</w:t>
      </w:r>
      <w:r>
        <w:rPr>
          <w:rFonts w:hint="eastAsia"/>
          <w:color w:val="000000"/>
          <w:lang w:val="en-US" w:eastAsia="zh-CN"/>
        </w:rPr>
        <w:t>9</w:t>
      </w:r>
      <w:r>
        <w:rPr>
          <w:color w:val="000000"/>
        </w:rPr>
        <w:t>室），联系电话：0575-82972936。</w:t>
      </w:r>
    </w:p>
    <w:p>
      <w:pPr>
        <w:widowControl/>
        <w:adjustRightInd w:val="0"/>
        <w:snapToGrid w:val="0"/>
        <w:spacing w:after="200" w:line="500" w:lineRule="exact"/>
        <w:jc w:val="left"/>
        <w:rPr>
          <w:rFonts w:hint="eastAsia" w:ascii="宋体" w:hAnsi="宋体" w:cs="宋体"/>
          <w:kern w:val="0"/>
          <w:sz w:val="28"/>
          <w:szCs w:val="28"/>
        </w:rPr>
      </w:pPr>
    </w:p>
    <w:p>
      <w:pPr>
        <w:widowControl/>
        <w:adjustRightInd w:val="0"/>
        <w:snapToGrid w:val="0"/>
        <w:spacing w:after="200" w:line="500" w:lineRule="exact"/>
        <w:jc w:val="left"/>
        <w:rPr>
          <w:rFonts w:hint="eastAsia" w:ascii="宋体" w:hAnsi="宋体" w:cs="宋体"/>
          <w:kern w:val="0"/>
          <w:sz w:val="28"/>
          <w:szCs w:val="28"/>
        </w:rPr>
      </w:pPr>
    </w:p>
    <w:p>
      <w:pPr>
        <w:rPr>
          <w:rFonts w:hint="eastAsia" w:eastAsia="黑体"/>
          <w:bCs/>
          <w:szCs w:val="30"/>
        </w:rPr>
        <w:sectPr>
          <w:pgSz w:w="11905" w:h="16838"/>
          <w:pgMar w:top="1587" w:right="1587" w:bottom="1417" w:left="1587" w:header="850" w:footer="1134" w:gutter="0"/>
          <w:pgNumType w:fmt="decimal"/>
          <w:cols w:space="720" w:num="1"/>
          <w:docGrid w:type="linesAndChars" w:linePitch="576" w:charSpace="0"/>
        </w:sectPr>
      </w:pPr>
    </w:p>
    <w:p>
      <w:pPr>
        <w:rPr>
          <w:rFonts w:hint="eastAsia" w:eastAsia="黑体"/>
          <w:bCs/>
          <w:szCs w:val="30"/>
        </w:rPr>
      </w:pPr>
      <w:r>
        <w:rPr>
          <w:rFonts w:hint="eastAsia" w:eastAsia="黑体"/>
          <w:bCs/>
          <w:szCs w:val="30"/>
        </w:rPr>
        <w:t>附件</w:t>
      </w:r>
    </w:p>
    <w:p>
      <w:pPr>
        <w:tabs>
          <w:tab w:val="left" w:pos="3255"/>
        </w:tabs>
        <w:spacing w:after="288" w:afterLines="50" w:line="600" w:lineRule="exact"/>
        <w:jc w:val="center"/>
        <w:rPr>
          <w:rFonts w:eastAsia="方正小标宋简体"/>
          <w:sz w:val="36"/>
          <w:szCs w:val="36"/>
        </w:rPr>
      </w:pPr>
      <w:r>
        <w:rPr>
          <w:rFonts w:hint="eastAsia" w:eastAsia="方正小标宋简体"/>
          <w:sz w:val="36"/>
          <w:szCs w:val="36"/>
        </w:rPr>
        <w:t>省级以上领军人才（含国特、省特）配套奖励申请表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79" w:type="dxa"/>
            <w:noWrap w:val="0"/>
            <w:vAlign w:val="center"/>
          </w:tcPr>
          <w:p>
            <w:pPr>
              <w:spacing w:line="400" w:lineRule="exact"/>
              <w:jc w:val="center"/>
              <w:rPr>
                <w:sz w:val="28"/>
                <w:szCs w:val="28"/>
              </w:rPr>
            </w:pPr>
            <w:r>
              <w:rPr>
                <w:rFonts w:hint="eastAsia" w:cs="宋体"/>
                <w:sz w:val="28"/>
                <w:szCs w:val="28"/>
              </w:rPr>
              <w:t>申请人</w:t>
            </w:r>
          </w:p>
        </w:tc>
        <w:tc>
          <w:tcPr>
            <w:tcW w:w="6586" w:type="dxa"/>
            <w:noWrap w:val="0"/>
            <w:vAlign w:val="center"/>
          </w:tcPr>
          <w:p>
            <w:pPr>
              <w:widowControl/>
              <w:adjustRightInd w:val="0"/>
              <w:snapToGrid w:val="0"/>
              <w:spacing w:after="200" w:line="40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79" w:type="dxa"/>
            <w:noWrap w:val="0"/>
            <w:vAlign w:val="center"/>
          </w:tcPr>
          <w:p>
            <w:pPr>
              <w:spacing w:line="400" w:lineRule="exact"/>
              <w:jc w:val="center"/>
              <w:rPr>
                <w:rFonts w:hint="eastAsia" w:cs="宋体"/>
                <w:sz w:val="28"/>
                <w:szCs w:val="28"/>
              </w:rPr>
            </w:pPr>
            <w:r>
              <w:rPr>
                <w:rFonts w:hint="eastAsia" w:cs="宋体"/>
                <w:sz w:val="28"/>
                <w:szCs w:val="28"/>
              </w:rPr>
              <w:t>工作单位</w:t>
            </w:r>
          </w:p>
          <w:p>
            <w:pPr>
              <w:spacing w:line="400" w:lineRule="exact"/>
              <w:jc w:val="center"/>
              <w:rPr>
                <w:sz w:val="28"/>
                <w:szCs w:val="28"/>
              </w:rPr>
            </w:pPr>
            <w:r>
              <w:rPr>
                <w:rFonts w:hint="eastAsia" w:cs="宋体"/>
                <w:sz w:val="28"/>
                <w:szCs w:val="28"/>
              </w:rPr>
              <w:t>（盖章）</w:t>
            </w:r>
          </w:p>
        </w:tc>
        <w:tc>
          <w:tcPr>
            <w:tcW w:w="6586" w:type="dxa"/>
            <w:noWrap w:val="0"/>
            <w:vAlign w:val="center"/>
          </w:tcPr>
          <w:p>
            <w:pPr>
              <w:widowControl/>
              <w:adjustRightInd w:val="0"/>
              <w:snapToGrid w:val="0"/>
              <w:spacing w:after="200" w:line="40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079" w:type="dxa"/>
            <w:noWrap w:val="0"/>
            <w:vAlign w:val="center"/>
          </w:tcPr>
          <w:p>
            <w:pPr>
              <w:spacing w:line="360" w:lineRule="exact"/>
              <w:jc w:val="center"/>
              <w:rPr>
                <w:rFonts w:cs="仿宋_GB2312"/>
                <w:sz w:val="28"/>
                <w:szCs w:val="28"/>
              </w:rPr>
            </w:pPr>
            <w:r>
              <w:rPr>
                <w:rFonts w:hint="eastAsia" w:cs="仿宋_GB2312"/>
                <w:sz w:val="28"/>
                <w:szCs w:val="28"/>
              </w:rPr>
              <w:t>企业统一社会</w:t>
            </w:r>
          </w:p>
          <w:p>
            <w:pPr>
              <w:spacing w:line="400" w:lineRule="exact"/>
              <w:jc w:val="center"/>
              <w:rPr>
                <w:sz w:val="28"/>
                <w:szCs w:val="28"/>
              </w:rPr>
            </w:pPr>
            <w:r>
              <w:rPr>
                <w:rFonts w:hint="eastAsia" w:cs="仿宋_GB2312"/>
                <w:sz w:val="28"/>
                <w:szCs w:val="28"/>
              </w:rPr>
              <w:t>信用代码</w:t>
            </w:r>
          </w:p>
        </w:tc>
        <w:tc>
          <w:tcPr>
            <w:tcW w:w="6586" w:type="dxa"/>
            <w:noWrap w:val="0"/>
            <w:vAlign w:val="center"/>
          </w:tcPr>
          <w:p>
            <w:pPr>
              <w:widowControl/>
              <w:adjustRightInd w:val="0"/>
              <w:snapToGrid w:val="0"/>
              <w:spacing w:after="200" w:line="40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079" w:type="dxa"/>
            <w:noWrap w:val="0"/>
            <w:vAlign w:val="center"/>
          </w:tcPr>
          <w:p>
            <w:pPr>
              <w:spacing w:line="360" w:lineRule="exact"/>
              <w:jc w:val="center"/>
              <w:rPr>
                <w:rFonts w:hint="eastAsia"/>
                <w:sz w:val="28"/>
                <w:szCs w:val="28"/>
              </w:rPr>
            </w:pPr>
            <w:r>
              <w:rPr>
                <w:rFonts w:hint="eastAsia" w:cs="仿宋_GB2312"/>
                <w:sz w:val="28"/>
                <w:szCs w:val="28"/>
              </w:rPr>
              <w:t>企业开户银行及账户</w:t>
            </w:r>
          </w:p>
        </w:tc>
        <w:tc>
          <w:tcPr>
            <w:tcW w:w="6586" w:type="dxa"/>
            <w:noWrap w:val="0"/>
            <w:vAlign w:val="center"/>
          </w:tcPr>
          <w:p>
            <w:pPr>
              <w:widowControl/>
              <w:adjustRightInd w:val="0"/>
              <w:snapToGrid w:val="0"/>
              <w:spacing w:after="200" w:line="400" w:lineRule="exact"/>
              <w:jc w:val="center"/>
              <w:rPr>
                <w:rFonts w:asci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079" w:type="dxa"/>
            <w:noWrap w:val="0"/>
            <w:vAlign w:val="center"/>
          </w:tcPr>
          <w:p>
            <w:pPr>
              <w:spacing w:line="400" w:lineRule="exact"/>
              <w:jc w:val="center"/>
              <w:rPr>
                <w:sz w:val="28"/>
                <w:szCs w:val="28"/>
              </w:rPr>
            </w:pPr>
            <w:r>
              <w:rPr>
                <w:rFonts w:hint="eastAsia" w:cs="宋体"/>
                <w:sz w:val="28"/>
                <w:szCs w:val="28"/>
              </w:rPr>
              <w:t>人才层次</w:t>
            </w:r>
          </w:p>
        </w:tc>
        <w:tc>
          <w:tcPr>
            <w:tcW w:w="6586" w:type="dxa"/>
            <w:noWrap w:val="0"/>
            <w:vAlign w:val="center"/>
          </w:tcPr>
          <w:p>
            <w:pPr>
              <w:rPr>
                <w:rFonts w:hint="eastAsia"/>
              </w:rPr>
            </w:pPr>
            <w:r>
              <w:rPr>
                <w:rFonts w:hint="eastAsia"/>
              </w:rPr>
              <w:t>□省顶尖人才</w:t>
            </w:r>
          </w:p>
          <w:p>
            <w:pPr>
              <w:rPr>
                <w:rFonts w:hint="eastAsia"/>
              </w:rPr>
            </w:pPr>
            <w:r>
              <w:rPr>
                <w:rFonts w:hint="eastAsia"/>
              </w:rPr>
              <w:t>□</w:t>
            </w:r>
            <w:r>
              <w:t>国家级领军人才（B类）、</w:t>
            </w:r>
          </w:p>
          <w:p>
            <w:r>
              <w:rPr>
                <w:rFonts w:hint="eastAsia"/>
              </w:rPr>
              <w:t>□</w:t>
            </w:r>
            <w:r>
              <w:t>省级领军人才（C类）</w:t>
            </w:r>
          </w:p>
          <w:p>
            <w:pPr>
              <w:rPr>
                <w:rFonts w:hint="eastAsia"/>
              </w:rPr>
            </w:pPr>
            <w:r>
              <w:rPr>
                <w:rFonts w:hint="eastAsia"/>
              </w:rPr>
              <w:t>□国家高层次人才特殊支持计划</w:t>
            </w:r>
          </w:p>
          <w:p>
            <w:r>
              <w:rPr>
                <w:rFonts w:hint="eastAsia"/>
              </w:rPr>
              <w:t>□省级高层次人才特殊支持计划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79" w:type="dxa"/>
            <w:noWrap w:val="0"/>
            <w:vAlign w:val="center"/>
          </w:tcPr>
          <w:p>
            <w:pPr>
              <w:spacing w:line="400" w:lineRule="exact"/>
              <w:jc w:val="center"/>
              <w:rPr>
                <w:sz w:val="28"/>
                <w:szCs w:val="28"/>
              </w:rPr>
            </w:pPr>
            <w:r>
              <w:rPr>
                <w:rFonts w:hint="eastAsia" w:cs="宋体"/>
                <w:sz w:val="28"/>
                <w:szCs w:val="28"/>
              </w:rPr>
              <w:t>入选人才类别</w:t>
            </w:r>
          </w:p>
        </w:tc>
        <w:tc>
          <w:tcPr>
            <w:tcW w:w="6586" w:type="dxa"/>
            <w:noWrap w:val="0"/>
            <w:vAlign w:val="center"/>
          </w:tcPr>
          <w:p>
            <w:r>
              <w:rPr>
                <w:rFonts w:hint="eastAsia"/>
              </w:rPr>
              <w:t>□创新领军  □创业领军  □青年拔尖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079" w:type="dxa"/>
            <w:noWrap w:val="0"/>
            <w:vAlign w:val="center"/>
          </w:tcPr>
          <w:p>
            <w:pPr>
              <w:jc w:val="center"/>
              <w:rPr>
                <w:sz w:val="28"/>
                <w:szCs w:val="28"/>
              </w:rPr>
            </w:pPr>
            <w:r>
              <w:rPr>
                <w:rFonts w:hint="eastAsia" w:cs="宋体"/>
                <w:sz w:val="28"/>
                <w:szCs w:val="28"/>
              </w:rPr>
              <w:t>上级资助</w:t>
            </w:r>
          </w:p>
        </w:tc>
        <w:tc>
          <w:tcPr>
            <w:tcW w:w="6586" w:type="dxa"/>
            <w:noWrap w:val="0"/>
            <w:vAlign w:val="center"/>
          </w:tcPr>
          <w:p>
            <w:pPr>
              <w:widowControl/>
              <w:adjustRightInd w:val="0"/>
              <w:snapToGrid w:val="0"/>
              <w:spacing w:after="200" w:line="400" w:lineRule="exact"/>
              <w:jc w:val="left"/>
              <w:rPr>
                <w:rFonts w:ascii="宋体"/>
                <w:kern w:val="0"/>
                <w:sz w:val="28"/>
                <w:szCs w:val="28"/>
                <w:u w:val="single"/>
              </w:rPr>
            </w:pPr>
            <w:r>
              <w:rPr>
                <w:rFonts w:hint="eastAsia" w:ascii="宋体" w:hAnsi="宋体" w:cs="宋体"/>
                <w:kern w:val="0"/>
                <w:sz w:val="28"/>
                <w:szCs w:val="28"/>
              </w:rPr>
              <w:t>共获得上级资助</w:t>
            </w:r>
            <w:r>
              <w:rPr>
                <w:rFonts w:ascii="宋体" w:cs="宋体"/>
                <w:kern w:val="0"/>
                <w:sz w:val="28"/>
                <w:szCs w:val="28"/>
              </w:rPr>
              <w:t xml:space="preserve">   </w:t>
            </w:r>
            <w:r>
              <w:rPr>
                <w:rFonts w:hint="eastAsia" w:ascii="宋体" w:hAnsi="宋体" w:cs="宋体"/>
                <w:kern w:val="0"/>
                <w:sz w:val="28"/>
                <w:szCs w:val="28"/>
              </w:rPr>
              <w:t>元，分</w:t>
            </w:r>
            <w:r>
              <w:rPr>
                <w:rFonts w:ascii="宋体" w:hAnsi="宋体" w:cs="宋体"/>
                <w:kern w:val="0"/>
                <w:sz w:val="28"/>
                <w:szCs w:val="28"/>
              </w:rPr>
              <w:t xml:space="preserve">  </w:t>
            </w:r>
            <w:r>
              <w:rPr>
                <w:rFonts w:hint="eastAsia" w:ascii="宋体" w:hAnsi="宋体" w:cs="宋体"/>
                <w:kern w:val="0"/>
                <w:sz w:val="28"/>
                <w:szCs w:val="28"/>
              </w:rPr>
              <w:t>年到位，其中已累计拨付</w:t>
            </w:r>
            <w:r>
              <w:rPr>
                <w:rFonts w:ascii="宋体" w:cs="宋体"/>
                <w:kern w:val="0"/>
                <w:sz w:val="28"/>
                <w:szCs w:val="28"/>
              </w:rPr>
              <w:t xml:space="preserve">   </w:t>
            </w:r>
            <w:r>
              <w:rPr>
                <w:rFonts w:hint="eastAsia" w:ascii="宋体" w:hAnsi="宋体" w:cs="宋体"/>
                <w:kern w:val="0"/>
                <w:sz w:val="28"/>
                <w:szCs w:val="28"/>
              </w:rPr>
              <w:t>元，本次拨付</w:t>
            </w:r>
            <w:r>
              <w:rPr>
                <w:rFonts w:ascii="宋体" w:cs="宋体"/>
                <w:kern w:val="0"/>
                <w:sz w:val="28"/>
                <w:szCs w:val="28"/>
              </w:rPr>
              <w:t xml:space="preserve">  </w:t>
            </w: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79" w:type="dxa"/>
            <w:noWrap w:val="0"/>
            <w:vAlign w:val="center"/>
          </w:tcPr>
          <w:p>
            <w:pPr>
              <w:widowControl/>
              <w:adjustRightInd w:val="0"/>
              <w:snapToGrid w:val="0"/>
              <w:spacing w:after="200" w:line="400" w:lineRule="exact"/>
              <w:jc w:val="center"/>
              <w:rPr>
                <w:rFonts w:ascii="宋体" w:hAnsi="宋体" w:cs="宋体"/>
                <w:kern w:val="0"/>
                <w:sz w:val="28"/>
                <w:szCs w:val="28"/>
              </w:rPr>
            </w:pPr>
            <w:r>
              <w:rPr>
                <w:rFonts w:ascii="宋体" w:hAnsi="宋体" w:cs="宋体"/>
                <w:kern w:val="0"/>
                <w:sz w:val="28"/>
                <w:szCs w:val="28"/>
              </w:rPr>
              <w:t>区级资助</w:t>
            </w:r>
          </w:p>
        </w:tc>
        <w:tc>
          <w:tcPr>
            <w:tcW w:w="6586" w:type="dxa"/>
            <w:noWrap w:val="0"/>
            <w:vAlign w:val="center"/>
          </w:tcPr>
          <w:p>
            <w:pPr>
              <w:widowControl/>
              <w:adjustRightInd w:val="0"/>
              <w:snapToGrid w:val="0"/>
              <w:spacing w:after="200" w:line="400" w:lineRule="exact"/>
              <w:jc w:val="left"/>
              <w:rPr>
                <w:rFonts w:hint="eastAsia" w:ascii="宋体" w:hAnsi="宋体" w:cs="宋体"/>
                <w:kern w:val="0"/>
                <w:sz w:val="28"/>
                <w:szCs w:val="28"/>
              </w:rPr>
            </w:pPr>
            <w:r>
              <w:rPr>
                <w:rFonts w:hint="eastAsia" w:ascii="宋体" w:hAnsi="宋体" w:cs="宋体"/>
                <w:kern w:val="0"/>
                <w:sz w:val="28"/>
                <w:szCs w:val="28"/>
              </w:rPr>
              <w:t>共安排</w:t>
            </w:r>
            <w:r>
              <w:rPr>
                <w:rFonts w:ascii="宋体" w:hAnsi="宋体" w:cs="宋体"/>
                <w:kern w:val="0"/>
                <w:sz w:val="28"/>
                <w:szCs w:val="28"/>
              </w:rPr>
              <w:t>区级资助</w:t>
            </w:r>
            <w:r>
              <w:rPr>
                <w:rFonts w:hint="eastAsia" w:ascii="宋体" w:hAnsi="宋体" w:cs="宋体"/>
                <w:kern w:val="0"/>
                <w:sz w:val="28"/>
                <w:szCs w:val="28"/>
              </w:rPr>
              <w:t xml:space="preserve">   元，分  年到位，其中已累计拨付   元，本次</w:t>
            </w:r>
            <w:r>
              <w:rPr>
                <w:rFonts w:ascii="宋体" w:hAnsi="宋体" w:cs="宋体"/>
                <w:kern w:val="0"/>
                <w:sz w:val="28"/>
                <w:szCs w:val="28"/>
              </w:rPr>
              <w:t>资助</w:t>
            </w:r>
            <w:r>
              <w:rPr>
                <w:rFonts w:hint="eastAsia" w:ascii="宋体" w:hAnsi="宋体" w:cs="宋体"/>
                <w:kern w:val="0"/>
                <w:sz w:val="28"/>
                <w:szCs w:val="28"/>
              </w:rPr>
              <w:t>拨付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8665" w:type="dxa"/>
            <w:gridSpan w:val="2"/>
            <w:noWrap w:val="0"/>
            <w:vAlign w:val="top"/>
          </w:tcPr>
          <w:p>
            <w:pPr>
              <w:spacing w:line="400" w:lineRule="exact"/>
              <w:rPr>
                <w:rFonts w:ascii="宋体"/>
                <w:sz w:val="28"/>
                <w:szCs w:val="28"/>
              </w:rPr>
            </w:pPr>
            <w:r>
              <w:rPr>
                <w:rFonts w:hint="eastAsia" w:ascii="宋体" w:hAnsi="宋体" w:cs="宋体"/>
                <w:sz w:val="28"/>
                <w:szCs w:val="28"/>
              </w:rPr>
              <w:t>受理部门意见：</w:t>
            </w:r>
          </w:p>
          <w:p>
            <w:pPr>
              <w:spacing w:line="400" w:lineRule="exact"/>
              <w:rPr>
                <w:rFonts w:ascii="宋体"/>
                <w:sz w:val="28"/>
                <w:szCs w:val="28"/>
              </w:rPr>
            </w:pPr>
          </w:p>
          <w:p>
            <w:pPr>
              <w:spacing w:line="400" w:lineRule="exact"/>
              <w:ind w:firstLine="560" w:firstLineChars="200"/>
              <w:rPr>
                <w:rFonts w:ascii="宋体"/>
                <w:sz w:val="28"/>
                <w:szCs w:val="28"/>
                <w:u w:val="single"/>
              </w:rPr>
            </w:pPr>
            <w:r>
              <w:rPr>
                <w:rFonts w:hint="eastAsia" w:ascii="宋体" w:cs="宋体"/>
                <w:sz w:val="28"/>
                <w:szCs w:val="28"/>
              </w:rPr>
              <w:t>经审定，同意给予资助（大写）      元。</w:t>
            </w:r>
          </w:p>
          <w:p>
            <w:pPr>
              <w:spacing w:line="400" w:lineRule="exact"/>
              <w:jc w:val="center"/>
              <w:rPr>
                <w:rFonts w:ascii="宋体"/>
                <w:sz w:val="28"/>
                <w:szCs w:val="28"/>
              </w:rPr>
            </w:pPr>
          </w:p>
          <w:p>
            <w:pPr>
              <w:widowControl/>
              <w:wordWrap w:val="0"/>
              <w:adjustRightInd w:val="0"/>
              <w:snapToGrid w:val="0"/>
              <w:spacing w:after="200" w:line="270" w:lineRule="exact"/>
              <w:jc w:val="center"/>
              <w:rPr>
                <w:rFonts w:ascii="宋体"/>
                <w:kern w:val="0"/>
                <w:sz w:val="28"/>
                <w:szCs w:val="28"/>
              </w:rPr>
            </w:pPr>
            <w:r>
              <w:rPr>
                <w:rFonts w:hint="eastAsia" w:ascii="宋体" w:hAnsi="宋体" w:cs="宋体"/>
                <w:kern w:val="0"/>
                <w:sz w:val="28"/>
                <w:szCs w:val="28"/>
              </w:rPr>
              <w:t xml:space="preserve">                                         （盖章）</w:t>
            </w:r>
          </w:p>
          <w:p>
            <w:pPr>
              <w:widowControl/>
              <w:adjustRightInd w:val="0"/>
              <w:snapToGrid w:val="0"/>
              <w:spacing w:after="200" w:line="270" w:lineRule="exact"/>
              <w:ind w:firstLine="6020" w:firstLineChars="2150"/>
              <w:jc w:val="left"/>
              <w:rPr>
                <w:rFonts w:ascii="宋体"/>
                <w:kern w:val="0"/>
                <w:sz w:val="28"/>
                <w:szCs w:val="28"/>
              </w:rPr>
            </w:pPr>
            <w:r>
              <w:rPr>
                <w:rFonts w:hint="eastAsia" w:ascii="宋体" w:hAnsi="宋体" w:cs="宋体"/>
                <w:kern w:val="0"/>
                <w:sz w:val="28"/>
                <w:szCs w:val="28"/>
              </w:rPr>
              <w:t>年  月  日</w:t>
            </w:r>
          </w:p>
        </w:tc>
      </w:tr>
    </w:tbl>
    <w:p/>
    <w:p>
      <w:pPr>
        <w:pStyle w:val="4"/>
        <w:spacing w:line="580" w:lineRule="exact"/>
        <w:rPr>
          <w:rFonts w:hint="eastAsia"/>
        </w:rPr>
      </w:pPr>
      <w:bookmarkStart w:id="2" w:name="_Toc25382"/>
      <w:r>
        <w:rPr>
          <w:rFonts w:hint="eastAsia"/>
        </w:rPr>
        <w:t>（二十八）博士后工作站资助奖励</w:t>
      </w:r>
      <w:bookmarkEnd w:id="2"/>
    </w:p>
    <w:p>
      <w:pPr>
        <w:spacing w:line="580" w:lineRule="exact"/>
        <w:ind w:firstLine="594" w:firstLineChars="198"/>
        <w:rPr>
          <w:b/>
          <w:szCs w:val="30"/>
        </w:rPr>
      </w:pPr>
      <w:r>
        <w:rPr>
          <w:b/>
          <w:szCs w:val="30"/>
        </w:rPr>
        <w:t>1.资助对象与标准</w:t>
      </w:r>
    </w:p>
    <w:p>
      <w:pPr>
        <w:spacing w:line="580" w:lineRule="exact"/>
        <w:ind w:firstLine="600" w:firstLineChars="200"/>
        <w:rPr>
          <w:szCs w:val="30"/>
        </w:rPr>
      </w:pPr>
      <w:r>
        <w:rPr>
          <w:rFonts w:hint="eastAsia"/>
          <w:szCs w:val="30"/>
        </w:rPr>
        <w:t>（1）对 2024 年1月1日（含）之后新建成的国家级、省级博士后科研工作站（国家级园区博士后科研工作站企业分站等同于省级博士后科研工作站），分别资助 100 万元、50 万元。省级博士后科研工作站建站资助按照每招收1名博士后拨付25 万元，最高资助 50 万元（2024 年1月1日以前所建省级博士后科研工作站按原政策额度执行）。由省级工作站升格为国家级工作站的，一次性补足资助差额。</w:t>
      </w:r>
    </w:p>
    <w:p>
      <w:pPr>
        <w:spacing w:line="580" w:lineRule="exact"/>
        <w:ind w:firstLine="600" w:firstLineChars="200"/>
        <w:rPr>
          <w:szCs w:val="30"/>
        </w:rPr>
      </w:pPr>
      <w:r>
        <w:rPr>
          <w:szCs w:val="30"/>
        </w:rPr>
        <w:t>（2）对设站时间3年及以上的工作站进行考核，考核优秀、良好的工作站分别奖励20万元、10万元，考核工作每两年开展一次。</w:t>
      </w:r>
    </w:p>
    <w:p>
      <w:pPr>
        <w:spacing w:line="580" w:lineRule="exact"/>
        <w:ind w:firstLine="600" w:firstLineChars="200"/>
        <w:rPr>
          <w:b/>
          <w:szCs w:val="30"/>
        </w:rPr>
      </w:pPr>
      <w:r>
        <w:rPr>
          <w:b/>
          <w:szCs w:val="30"/>
        </w:rPr>
        <w:t>2.受理部门</w:t>
      </w:r>
    </w:p>
    <w:p>
      <w:pPr>
        <w:spacing w:line="580" w:lineRule="exact"/>
        <w:ind w:firstLine="600" w:firstLineChars="200"/>
        <w:rPr>
          <w:szCs w:val="30"/>
        </w:rPr>
      </w:pPr>
      <w:r>
        <w:rPr>
          <w:szCs w:val="30"/>
        </w:rPr>
        <w:t>区人力社保局</w:t>
      </w:r>
    </w:p>
    <w:p>
      <w:pPr>
        <w:spacing w:line="580" w:lineRule="exact"/>
        <w:ind w:firstLine="600" w:firstLineChars="200"/>
        <w:rPr>
          <w:b/>
          <w:szCs w:val="30"/>
        </w:rPr>
      </w:pPr>
      <w:r>
        <w:rPr>
          <w:b/>
          <w:szCs w:val="30"/>
        </w:rPr>
        <w:t>3.办理程序</w:t>
      </w:r>
    </w:p>
    <w:p>
      <w:pPr>
        <w:spacing w:line="580" w:lineRule="exact"/>
        <w:ind w:firstLine="600" w:firstLineChars="200"/>
        <w:rPr>
          <w:szCs w:val="30"/>
        </w:rPr>
      </w:pPr>
      <w:r>
        <w:rPr>
          <w:rFonts w:hint="eastAsia"/>
          <w:szCs w:val="30"/>
        </w:rPr>
        <w:t>（1）申请。符合条件企业向区人力社保局提出申请。</w:t>
      </w:r>
    </w:p>
    <w:p>
      <w:pPr>
        <w:spacing w:line="580" w:lineRule="exact"/>
        <w:ind w:firstLine="600" w:firstLineChars="200"/>
        <w:rPr>
          <w:szCs w:val="30"/>
        </w:rPr>
      </w:pPr>
      <w:r>
        <w:rPr>
          <w:szCs w:val="30"/>
        </w:rPr>
        <w:t>（2）审核。区人力社保局对申请材料进行审核，确定资助事项、对象和金额，并报区委人才办备案。</w:t>
      </w:r>
    </w:p>
    <w:p>
      <w:pPr>
        <w:spacing w:line="580" w:lineRule="exact"/>
        <w:ind w:firstLine="600" w:firstLineChars="200"/>
        <w:rPr>
          <w:szCs w:val="30"/>
        </w:rPr>
      </w:pPr>
      <w:r>
        <w:rPr>
          <w:szCs w:val="30"/>
        </w:rPr>
        <w:t>（3）拨付。区财政局将资助经费划拨至区人力社保局，由区人力社保局将资助经费拨付至企业。</w:t>
      </w:r>
    </w:p>
    <w:p>
      <w:pPr>
        <w:spacing w:line="580" w:lineRule="exact"/>
        <w:ind w:firstLine="600" w:firstLineChars="200"/>
        <w:rPr>
          <w:b/>
          <w:bCs/>
          <w:szCs w:val="30"/>
        </w:rPr>
      </w:pPr>
      <w:r>
        <w:rPr>
          <w:b/>
          <w:bCs/>
          <w:szCs w:val="30"/>
        </w:rPr>
        <w:t>4.申请材料</w:t>
      </w:r>
    </w:p>
    <w:p>
      <w:pPr>
        <w:spacing w:line="580" w:lineRule="exact"/>
        <w:ind w:firstLine="600" w:firstLineChars="200"/>
        <w:rPr>
          <w:szCs w:val="30"/>
        </w:rPr>
      </w:pPr>
      <w:r>
        <w:rPr>
          <w:szCs w:val="30"/>
        </w:rPr>
        <w:t>（1）《博士后工作站资助奖励资金申请表》；</w:t>
      </w:r>
    </w:p>
    <w:p>
      <w:pPr>
        <w:spacing w:line="580" w:lineRule="exact"/>
        <w:ind w:firstLine="600" w:firstLineChars="200"/>
        <w:rPr>
          <w:szCs w:val="30"/>
        </w:rPr>
      </w:pPr>
      <w:r>
        <w:rPr>
          <w:szCs w:val="30"/>
        </w:rPr>
        <w:t>（2）建站单位营业执照复印件；</w:t>
      </w:r>
    </w:p>
    <w:p>
      <w:pPr>
        <w:spacing w:line="580" w:lineRule="exact"/>
        <w:ind w:firstLine="600" w:firstLineChars="200"/>
        <w:rPr>
          <w:szCs w:val="30"/>
        </w:rPr>
      </w:pPr>
      <w:r>
        <w:rPr>
          <w:szCs w:val="30"/>
        </w:rPr>
        <w:t>（3）上级有关文件和考核结果通知。</w:t>
      </w:r>
    </w:p>
    <w:p>
      <w:pPr>
        <w:spacing w:line="580" w:lineRule="exact"/>
        <w:ind w:firstLine="600" w:firstLineChars="200"/>
        <w:rPr>
          <w:szCs w:val="30"/>
        </w:rPr>
      </w:pPr>
      <w:r>
        <w:rPr>
          <w:b/>
          <w:bCs/>
          <w:szCs w:val="30"/>
        </w:rPr>
        <w:t>5.办理地点及联系方式</w:t>
      </w:r>
    </w:p>
    <w:p>
      <w:pPr>
        <w:ind w:firstLine="600" w:firstLineChars="200"/>
        <w:rPr>
          <w:rFonts w:ascii="楷体_GB2312" w:hAnsi="楷体_GB2312" w:eastAsia="楷体_GB2312" w:cs="楷体_GB2312"/>
          <w:b/>
          <w:bCs/>
        </w:rPr>
        <w:sectPr>
          <w:pgSz w:w="11905" w:h="16838"/>
          <w:pgMar w:top="1587" w:right="1587" w:bottom="1417" w:left="1587" w:header="850" w:footer="1134" w:gutter="0"/>
          <w:pgNumType w:fmt="decimal"/>
          <w:cols w:space="720" w:num="1"/>
          <w:docGrid w:type="linesAndChars" w:linePitch="576" w:charSpace="0"/>
        </w:sectPr>
      </w:pPr>
      <w:r>
        <w:rPr>
          <w:szCs w:val="30"/>
        </w:rPr>
        <w:t>区人力社保局专技科（曹娥街道嘉和路168号人力社保局11楼1101室），0575-81227202。</w:t>
      </w:r>
    </w:p>
    <w:p>
      <w:pPr>
        <w:rPr>
          <w:rFonts w:eastAsia="黑体"/>
          <w:bCs/>
          <w:szCs w:val="30"/>
        </w:rPr>
      </w:pPr>
      <w:r>
        <w:rPr>
          <w:rFonts w:hint="eastAsia" w:eastAsia="黑体"/>
          <w:bCs/>
          <w:szCs w:val="30"/>
        </w:rPr>
        <w:t>附件</w:t>
      </w:r>
    </w:p>
    <w:p>
      <w:pPr>
        <w:tabs>
          <w:tab w:val="left" w:pos="3255"/>
        </w:tabs>
        <w:spacing w:after="288" w:afterLines="50" w:line="600" w:lineRule="exact"/>
        <w:jc w:val="center"/>
        <w:rPr>
          <w:rFonts w:eastAsia="方正小标宋简体"/>
          <w:sz w:val="36"/>
          <w:szCs w:val="36"/>
        </w:rPr>
      </w:pPr>
      <w:r>
        <w:rPr>
          <w:rFonts w:hint="eastAsia" w:eastAsia="方正小标宋简体"/>
          <w:sz w:val="36"/>
          <w:szCs w:val="36"/>
        </w:rPr>
        <w:t>博士后工作站资助奖励资金申请表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802"/>
        <w:gridCol w:w="875"/>
        <w:gridCol w:w="11"/>
        <w:gridCol w:w="976"/>
        <w:gridCol w:w="120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34"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申请单位</w:t>
            </w:r>
          </w:p>
          <w:p>
            <w:pPr>
              <w:spacing w:line="360" w:lineRule="exact"/>
              <w:jc w:val="center"/>
              <w:rPr>
                <w:rFonts w:ascii="仿宋" w:hAnsi="仿宋" w:eastAsia="仿宋" w:cs="仿宋"/>
                <w:sz w:val="28"/>
                <w:szCs w:val="28"/>
              </w:rPr>
            </w:pPr>
            <w:r>
              <w:rPr>
                <w:rFonts w:hint="eastAsia" w:ascii="仿宋" w:hAnsi="仿宋" w:eastAsia="仿宋" w:cs="仿宋"/>
                <w:sz w:val="28"/>
                <w:szCs w:val="28"/>
              </w:rPr>
              <w:t>（盖章）</w:t>
            </w:r>
          </w:p>
        </w:tc>
        <w:tc>
          <w:tcPr>
            <w:tcW w:w="7152" w:type="dxa"/>
            <w:gridSpan w:val="6"/>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34"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统一社会</w:t>
            </w:r>
          </w:p>
          <w:p>
            <w:pPr>
              <w:spacing w:line="360" w:lineRule="exact"/>
              <w:jc w:val="center"/>
              <w:rPr>
                <w:rFonts w:ascii="仿宋" w:hAnsi="仿宋" w:eastAsia="仿宋" w:cs="仿宋"/>
                <w:sz w:val="28"/>
                <w:szCs w:val="28"/>
              </w:rPr>
            </w:pPr>
            <w:r>
              <w:rPr>
                <w:rFonts w:hint="eastAsia" w:ascii="仿宋" w:hAnsi="仿宋" w:eastAsia="仿宋" w:cs="仿宋"/>
                <w:sz w:val="28"/>
                <w:szCs w:val="28"/>
              </w:rPr>
              <w:t>信用代码</w:t>
            </w:r>
          </w:p>
        </w:tc>
        <w:tc>
          <w:tcPr>
            <w:tcW w:w="7152" w:type="dxa"/>
            <w:gridSpan w:val="6"/>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634"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开户银行</w:t>
            </w:r>
          </w:p>
        </w:tc>
        <w:tc>
          <w:tcPr>
            <w:tcW w:w="2802" w:type="dxa"/>
            <w:noWrap w:val="0"/>
            <w:vAlign w:val="center"/>
          </w:tcPr>
          <w:p>
            <w:pPr>
              <w:spacing w:line="360" w:lineRule="exact"/>
              <w:jc w:val="center"/>
              <w:rPr>
                <w:rFonts w:ascii="仿宋" w:hAnsi="仿宋" w:eastAsia="仿宋" w:cs="仿宋"/>
                <w:sz w:val="28"/>
                <w:szCs w:val="28"/>
              </w:rPr>
            </w:pPr>
          </w:p>
        </w:tc>
        <w:tc>
          <w:tcPr>
            <w:tcW w:w="875"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账号</w:t>
            </w:r>
          </w:p>
        </w:tc>
        <w:tc>
          <w:tcPr>
            <w:tcW w:w="3475" w:type="dxa"/>
            <w:gridSpan w:val="4"/>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634"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申请事项</w:t>
            </w:r>
          </w:p>
        </w:tc>
        <w:tc>
          <w:tcPr>
            <w:tcW w:w="4664" w:type="dxa"/>
            <w:gridSpan w:val="4"/>
            <w:noWrap w:val="0"/>
            <w:vAlign w:val="center"/>
          </w:tcPr>
          <w:p>
            <w:pPr>
              <w:spacing w:line="360" w:lineRule="exact"/>
              <w:jc w:val="center"/>
              <w:rPr>
                <w:rFonts w:ascii="仿宋" w:hAnsi="仿宋" w:eastAsia="仿宋" w:cs="仿宋"/>
                <w:sz w:val="28"/>
                <w:szCs w:val="28"/>
              </w:rPr>
            </w:pPr>
          </w:p>
        </w:tc>
        <w:tc>
          <w:tcPr>
            <w:tcW w:w="1203"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申请资助金额（万元）</w:t>
            </w:r>
          </w:p>
        </w:tc>
        <w:tc>
          <w:tcPr>
            <w:tcW w:w="1285" w:type="dxa"/>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34" w:type="dxa"/>
            <w:vMerge w:val="restart"/>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经办人</w:t>
            </w:r>
          </w:p>
          <w:p>
            <w:pPr>
              <w:spacing w:line="36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3688" w:type="dxa"/>
            <w:gridSpan w:val="3"/>
            <w:vMerge w:val="restart"/>
            <w:noWrap w:val="0"/>
            <w:vAlign w:val="center"/>
          </w:tcPr>
          <w:p>
            <w:pPr>
              <w:spacing w:line="360" w:lineRule="exact"/>
              <w:jc w:val="center"/>
              <w:rPr>
                <w:rFonts w:ascii="仿宋" w:hAnsi="仿宋" w:eastAsia="仿宋" w:cs="仿宋"/>
                <w:sz w:val="28"/>
                <w:szCs w:val="28"/>
              </w:rPr>
            </w:pPr>
          </w:p>
        </w:tc>
        <w:tc>
          <w:tcPr>
            <w:tcW w:w="976"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办电</w:t>
            </w:r>
          </w:p>
        </w:tc>
        <w:tc>
          <w:tcPr>
            <w:tcW w:w="2488" w:type="dxa"/>
            <w:gridSpan w:val="2"/>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634" w:type="dxa"/>
            <w:vMerge w:val="continue"/>
            <w:noWrap w:val="0"/>
            <w:vAlign w:val="center"/>
          </w:tcPr>
          <w:p>
            <w:pPr>
              <w:spacing w:line="360" w:lineRule="exact"/>
              <w:jc w:val="center"/>
              <w:rPr>
                <w:rFonts w:ascii="仿宋" w:hAnsi="仿宋" w:eastAsia="仿宋" w:cs="仿宋"/>
                <w:sz w:val="28"/>
                <w:szCs w:val="28"/>
              </w:rPr>
            </w:pPr>
          </w:p>
        </w:tc>
        <w:tc>
          <w:tcPr>
            <w:tcW w:w="3688" w:type="dxa"/>
            <w:gridSpan w:val="3"/>
            <w:vMerge w:val="continue"/>
            <w:noWrap w:val="0"/>
            <w:vAlign w:val="center"/>
          </w:tcPr>
          <w:p>
            <w:pPr>
              <w:spacing w:line="360" w:lineRule="exact"/>
              <w:jc w:val="center"/>
              <w:rPr>
                <w:rFonts w:ascii="仿宋" w:hAnsi="仿宋" w:eastAsia="仿宋" w:cs="仿宋"/>
                <w:sz w:val="28"/>
                <w:szCs w:val="28"/>
              </w:rPr>
            </w:pPr>
          </w:p>
        </w:tc>
        <w:tc>
          <w:tcPr>
            <w:tcW w:w="976" w:type="dxa"/>
            <w:noWrap w:val="0"/>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2488" w:type="dxa"/>
            <w:gridSpan w:val="2"/>
            <w:noWrap w:val="0"/>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8786" w:type="dxa"/>
            <w:gridSpan w:val="7"/>
            <w:noWrap w:val="0"/>
            <w:vAlign w:val="center"/>
          </w:tcPr>
          <w:p>
            <w:pPr>
              <w:widowControl/>
              <w:adjustRightInd w:val="0"/>
              <w:snapToGrid w:val="0"/>
              <w:spacing w:after="200" w:line="340" w:lineRule="exact"/>
              <w:rPr>
                <w:rFonts w:ascii="仿宋" w:hAnsi="仿宋" w:eastAsia="仿宋" w:cs="仿宋"/>
                <w:kern w:val="0"/>
                <w:sz w:val="28"/>
                <w:szCs w:val="28"/>
              </w:rPr>
            </w:pPr>
            <w:r>
              <w:rPr>
                <w:rFonts w:hint="eastAsia" w:ascii="仿宋" w:hAnsi="仿宋" w:eastAsia="仿宋" w:cs="仿宋"/>
                <w:kern w:val="0"/>
                <w:sz w:val="28"/>
                <w:szCs w:val="28"/>
              </w:rPr>
              <w:t>申请单位意见：</w:t>
            </w:r>
          </w:p>
          <w:p>
            <w:pPr>
              <w:widowControl/>
              <w:adjustRightInd w:val="0"/>
              <w:snapToGrid w:val="0"/>
              <w:spacing w:after="200" w:line="340" w:lineRule="exact"/>
              <w:rPr>
                <w:rFonts w:ascii="仿宋" w:hAnsi="仿宋" w:eastAsia="仿宋" w:cs="仿宋"/>
                <w:kern w:val="0"/>
                <w:sz w:val="28"/>
                <w:szCs w:val="28"/>
              </w:rPr>
            </w:pPr>
          </w:p>
          <w:p>
            <w:pPr>
              <w:widowControl/>
              <w:adjustRightInd w:val="0"/>
              <w:snapToGrid w:val="0"/>
              <w:spacing w:after="200" w:line="3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负责人签字：             （盖章）</w:t>
            </w:r>
          </w:p>
          <w:p>
            <w:pPr>
              <w:widowControl/>
              <w:adjustRightInd w:val="0"/>
              <w:snapToGrid w:val="0"/>
              <w:spacing w:after="200" w:line="340" w:lineRule="exact"/>
              <w:ind w:firstLine="4760" w:firstLineChars="170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jc w:val="center"/>
        </w:trPr>
        <w:tc>
          <w:tcPr>
            <w:tcW w:w="8786" w:type="dxa"/>
            <w:gridSpan w:val="7"/>
            <w:noWrap w:val="0"/>
            <w:vAlign w:val="center"/>
          </w:tcPr>
          <w:p>
            <w:pPr>
              <w:widowControl/>
              <w:adjustRightInd w:val="0"/>
              <w:snapToGrid w:val="0"/>
              <w:spacing w:after="200" w:line="380" w:lineRule="exact"/>
              <w:jc w:val="left"/>
              <w:rPr>
                <w:rFonts w:ascii="仿宋" w:hAnsi="仿宋" w:eastAsia="仿宋" w:cs="仿宋"/>
                <w:kern w:val="0"/>
                <w:sz w:val="28"/>
                <w:szCs w:val="28"/>
              </w:rPr>
            </w:pPr>
            <w:r>
              <w:rPr>
                <w:rFonts w:hint="eastAsia" w:ascii="仿宋" w:hAnsi="仿宋" w:eastAsia="仿宋" w:cs="仿宋"/>
                <w:kern w:val="0"/>
                <w:sz w:val="28"/>
                <w:szCs w:val="28"/>
              </w:rPr>
              <w:t>区人力社保局意见：</w:t>
            </w:r>
          </w:p>
          <w:p>
            <w:pPr>
              <w:widowControl/>
              <w:adjustRightInd w:val="0"/>
              <w:snapToGrid w:val="0"/>
              <w:spacing w:after="200" w:line="380" w:lineRule="exact"/>
              <w:jc w:val="left"/>
              <w:rPr>
                <w:rFonts w:ascii="仿宋" w:hAnsi="仿宋" w:eastAsia="仿宋" w:cs="仿宋"/>
                <w:sz w:val="28"/>
                <w:szCs w:val="28"/>
              </w:rPr>
            </w:pPr>
            <w:r>
              <w:rPr>
                <w:rFonts w:hint="eastAsia" w:ascii="仿宋" w:hAnsi="仿宋" w:eastAsia="仿宋" w:cs="仿宋"/>
                <w:kern w:val="0"/>
                <w:sz w:val="28"/>
                <w:szCs w:val="28"/>
              </w:rPr>
              <w:t xml:space="preserve">经审定，同意给予博士后工作站资助奖励       </w:t>
            </w:r>
            <w:r>
              <w:rPr>
                <w:rFonts w:hint="eastAsia" w:ascii="仿宋" w:hAnsi="仿宋" w:eastAsia="仿宋" w:cs="仿宋"/>
                <w:sz w:val="28"/>
                <w:szCs w:val="28"/>
              </w:rPr>
              <w:t>元，</w:t>
            </w:r>
          </w:p>
          <w:p>
            <w:pPr>
              <w:widowControl/>
              <w:adjustRightInd w:val="0"/>
              <w:snapToGrid w:val="0"/>
              <w:spacing w:after="200" w:line="380" w:lineRule="exact"/>
              <w:jc w:val="left"/>
              <w:rPr>
                <w:rFonts w:ascii="仿宋" w:hAnsi="仿宋" w:eastAsia="仿宋" w:cs="仿宋"/>
                <w:kern w:val="0"/>
                <w:sz w:val="28"/>
                <w:szCs w:val="28"/>
              </w:rPr>
            </w:pPr>
            <w:r>
              <w:rPr>
                <w:rFonts w:hint="eastAsia" w:ascii="仿宋" w:hAnsi="仿宋" w:eastAsia="仿宋" w:cs="仿宋"/>
                <w:sz w:val="28"/>
                <w:szCs w:val="28"/>
              </w:rPr>
              <w:t>（大写）                                   元。</w:t>
            </w:r>
          </w:p>
          <w:p>
            <w:pPr>
              <w:widowControl/>
              <w:wordWrap w:val="0"/>
              <w:adjustRightInd w:val="0"/>
              <w:snapToGrid w:val="0"/>
              <w:spacing w:after="200" w:line="380" w:lineRule="exact"/>
              <w:jc w:val="right"/>
              <w:rPr>
                <w:rFonts w:ascii="仿宋" w:hAnsi="仿宋" w:eastAsia="仿宋" w:cs="仿宋"/>
                <w:kern w:val="0"/>
                <w:sz w:val="28"/>
                <w:szCs w:val="28"/>
              </w:rPr>
            </w:pPr>
            <w:r>
              <w:rPr>
                <w:rFonts w:hint="eastAsia" w:ascii="仿宋" w:hAnsi="仿宋" w:eastAsia="仿宋" w:cs="仿宋"/>
                <w:kern w:val="0"/>
                <w:sz w:val="28"/>
                <w:szCs w:val="28"/>
              </w:rPr>
              <w:t>（盖章）</w:t>
            </w:r>
          </w:p>
          <w:p>
            <w:pPr>
              <w:widowControl/>
              <w:wordWrap w:val="0"/>
              <w:adjustRightInd w:val="0"/>
              <w:snapToGrid w:val="0"/>
              <w:spacing w:after="200" w:line="38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pPr>
        <w:rPr>
          <w:rFonts w:hint="eastAsia"/>
        </w:rPr>
      </w:pPr>
    </w:p>
    <w:p>
      <w:pPr>
        <w:pStyle w:val="5"/>
        <w:spacing w:line="560" w:lineRule="exact"/>
        <w:rPr>
          <w:rFonts w:hint="eastAsia" w:ascii="楷体_GB2312" w:hAnsi="Calibri" w:eastAsia="楷体_GB2312"/>
          <w:sz w:val="30"/>
        </w:rPr>
        <w:sectPr>
          <w:pgSz w:w="11905" w:h="16838"/>
          <w:pgMar w:top="1587" w:right="1587" w:bottom="1417" w:left="1587" w:header="850" w:footer="1134" w:gutter="0"/>
          <w:pgNumType w:fmt="decimal"/>
          <w:cols w:space="720" w:num="1"/>
          <w:docGrid w:type="linesAndChars" w:linePitch="576" w:charSpace="0"/>
        </w:sectPr>
      </w:pPr>
    </w:p>
    <w:p>
      <w:pPr>
        <w:pStyle w:val="4"/>
        <w:rPr>
          <w:rFonts w:hint="eastAsia"/>
        </w:rPr>
      </w:pPr>
      <w:bookmarkStart w:id="3" w:name="_Toc3302"/>
      <w:r>
        <w:rPr>
          <w:rFonts w:hint="eastAsia"/>
        </w:rPr>
        <w:t>（二十九）博士后日常经费、生活补助和安家补贴</w:t>
      </w:r>
      <w:bookmarkEnd w:id="3"/>
    </w:p>
    <w:p>
      <w:pPr>
        <w:overflowPunct w:val="0"/>
        <w:ind w:firstLine="600" w:firstLineChars="200"/>
        <w:rPr>
          <w:b/>
          <w:szCs w:val="30"/>
        </w:rPr>
      </w:pPr>
      <w:r>
        <w:rPr>
          <w:b/>
          <w:szCs w:val="30"/>
        </w:rPr>
        <w:t>1.资助对象与标准</w:t>
      </w:r>
    </w:p>
    <w:p>
      <w:pPr>
        <w:ind w:firstLine="600" w:firstLineChars="200"/>
        <w:rPr>
          <w:szCs w:val="30"/>
        </w:rPr>
      </w:pPr>
      <w:r>
        <w:rPr>
          <w:rFonts w:hint="eastAsia"/>
          <w:szCs w:val="30"/>
        </w:rPr>
        <w:t>对博士后科研工作站2024年1月1日（以博士后备案证明时间为准）之后招收的博士后，每招收一名全职博士后研究人员给予10万元日常经费资助及50万元生活补助，在职博士后研究人员给予10万元日常经费资助及20万元生活补助，日常经费资助、生活补助分两年平均拨付，通过开题评审和出站考核后分别予以拨付。博士后研究人员人事关系、社保关系在设站单位内的（包括区内集团子公司）可视作全职博士后，如上级有新规定的，从其规定。2024年1月1日以前博士后科研工作站招收的博士后按原政策额度执行。</w:t>
      </w:r>
    </w:p>
    <w:p>
      <w:pPr>
        <w:ind w:firstLine="600" w:firstLineChars="200"/>
        <w:rPr>
          <w:szCs w:val="30"/>
        </w:rPr>
      </w:pPr>
      <w:r>
        <w:rPr>
          <w:rFonts w:hint="eastAsia"/>
          <w:szCs w:val="30"/>
        </w:rPr>
        <w:t>对上虞出站博士后留虞工作的，工作满3年后给予一次性10万元安家补贴，可与高校毕业生安家补贴政策中博士的安家补贴同时享受。</w:t>
      </w:r>
    </w:p>
    <w:p>
      <w:pPr>
        <w:ind w:firstLine="600" w:firstLineChars="200"/>
        <w:rPr>
          <w:b/>
          <w:szCs w:val="30"/>
        </w:rPr>
      </w:pPr>
      <w:r>
        <w:rPr>
          <w:b/>
          <w:szCs w:val="30"/>
        </w:rPr>
        <w:t>2.受理部门</w:t>
      </w:r>
    </w:p>
    <w:p>
      <w:pPr>
        <w:ind w:firstLine="600" w:firstLineChars="200"/>
        <w:rPr>
          <w:szCs w:val="30"/>
        </w:rPr>
      </w:pPr>
      <w:r>
        <w:rPr>
          <w:szCs w:val="30"/>
        </w:rPr>
        <w:t>区人力社保局</w:t>
      </w:r>
    </w:p>
    <w:p>
      <w:pPr>
        <w:ind w:firstLine="600" w:firstLineChars="200"/>
        <w:rPr>
          <w:b/>
          <w:bCs/>
          <w:szCs w:val="30"/>
        </w:rPr>
      </w:pPr>
      <w:r>
        <w:rPr>
          <w:b/>
          <w:bCs/>
          <w:szCs w:val="30"/>
        </w:rPr>
        <w:t>3.办理程序</w:t>
      </w:r>
    </w:p>
    <w:p>
      <w:pPr>
        <w:ind w:firstLine="600" w:firstLineChars="200"/>
        <w:rPr>
          <w:szCs w:val="30"/>
        </w:rPr>
      </w:pPr>
      <w:r>
        <w:rPr>
          <w:szCs w:val="30"/>
        </w:rPr>
        <w:t>（1）备案。工作站招收博士后人员后，在浙江博士后网站（http://zjbsh.zjhwrc.com）完成博士后招收信息备案。</w:t>
      </w:r>
    </w:p>
    <w:p>
      <w:pPr>
        <w:ind w:firstLine="600" w:firstLineChars="200"/>
        <w:rPr>
          <w:szCs w:val="30"/>
        </w:rPr>
      </w:pPr>
      <w:r>
        <w:rPr>
          <w:szCs w:val="30"/>
        </w:rPr>
        <w:t>（2）申请。企业或博士后通过</w:t>
      </w:r>
      <w:r>
        <w:rPr>
          <w:rFonts w:hint="eastAsia"/>
          <w:szCs w:val="30"/>
        </w:rPr>
        <w:t>“</w:t>
      </w:r>
      <w:r>
        <w:rPr>
          <w:szCs w:val="30"/>
        </w:rPr>
        <w:t>越快兑</w:t>
      </w:r>
      <w:r>
        <w:rPr>
          <w:rFonts w:hint="eastAsia"/>
          <w:szCs w:val="30"/>
        </w:rPr>
        <w:t>”</w:t>
      </w:r>
      <w:r>
        <w:rPr>
          <w:szCs w:val="30"/>
        </w:rPr>
        <w:t>提交相关资料，按要求进行网上申请。</w:t>
      </w:r>
    </w:p>
    <w:p>
      <w:pPr>
        <w:ind w:firstLine="600" w:firstLineChars="200"/>
        <w:rPr>
          <w:szCs w:val="30"/>
        </w:rPr>
      </w:pPr>
      <w:r>
        <w:rPr>
          <w:szCs w:val="30"/>
        </w:rPr>
        <w:t>（3）审核。区人力社保局对申请材料进行审核，确定补助对象和金额，并报区委人才办备案。</w:t>
      </w:r>
    </w:p>
    <w:p>
      <w:pPr>
        <w:ind w:firstLine="600" w:firstLineChars="200"/>
        <w:rPr>
          <w:b/>
          <w:bCs/>
          <w:szCs w:val="30"/>
        </w:rPr>
      </w:pPr>
      <w:r>
        <w:rPr>
          <w:szCs w:val="30"/>
        </w:rPr>
        <w:t>（4）拨付。</w:t>
      </w:r>
      <w:r>
        <w:rPr>
          <w:rFonts w:hint="eastAsia"/>
          <w:szCs w:val="30"/>
        </w:rPr>
        <w:t>区财政局将补助经费划拨至区人力社保局，由区人力社保局将日常经费拨付至企业，将生活补助、安家补贴拨付给博士后研究人员，特殊情况除外。</w:t>
      </w:r>
    </w:p>
    <w:p>
      <w:pPr>
        <w:ind w:firstLine="600" w:firstLineChars="200"/>
        <w:rPr>
          <w:b/>
          <w:bCs/>
          <w:szCs w:val="30"/>
        </w:rPr>
      </w:pPr>
      <w:r>
        <w:rPr>
          <w:b/>
          <w:bCs/>
          <w:szCs w:val="30"/>
        </w:rPr>
        <w:t>4.申请材料</w:t>
      </w:r>
    </w:p>
    <w:p>
      <w:pPr>
        <w:ind w:firstLine="600" w:firstLineChars="200"/>
        <w:rPr>
          <w:szCs w:val="30"/>
        </w:rPr>
      </w:pPr>
      <w:r>
        <w:rPr>
          <w:rFonts w:hint="eastAsia"/>
          <w:szCs w:val="30"/>
        </w:rPr>
        <w:t>（1）《博士后研究人员日常经费补助、生活补助资金申请表》；</w:t>
      </w:r>
    </w:p>
    <w:p>
      <w:pPr>
        <w:ind w:firstLine="600" w:firstLineChars="200"/>
        <w:rPr>
          <w:szCs w:val="30"/>
        </w:rPr>
      </w:pPr>
      <w:r>
        <w:rPr>
          <w:rFonts w:hint="eastAsia"/>
          <w:szCs w:val="30"/>
        </w:rPr>
        <w:t>（2）全国博管办或省博士后工作办公室同意从事博士后研究的批文；</w:t>
      </w:r>
    </w:p>
    <w:p>
      <w:pPr>
        <w:ind w:firstLine="600" w:firstLineChars="200"/>
        <w:rPr>
          <w:szCs w:val="30"/>
        </w:rPr>
      </w:pPr>
      <w:r>
        <w:rPr>
          <w:rFonts w:hint="eastAsia"/>
          <w:szCs w:val="30"/>
        </w:rPr>
        <w:t>（3）《联合培养博士后研究人员协议书》（企业联合培养的需提供）；</w:t>
      </w:r>
    </w:p>
    <w:p>
      <w:pPr>
        <w:ind w:firstLine="600" w:firstLineChars="200"/>
        <w:rPr>
          <w:szCs w:val="30"/>
        </w:rPr>
      </w:pPr>
      <w:r>
        <w:rPr>
          <w:rFonts w:hint="eastAsia"/>
          <w:szCs w:val="30"/>
        </w:rPr>
        <w:t>（4）开题评审表或出站考核表（需盖齐缝章）；</w:t>
      </w:r>
    </w:p>
    <w:p>
      <w:pPr>
        <w:ind w:firstLine="600" w:firstLineChars="200"/>
        <w:rPr>
          <w:szCs w:val="30"/>
        </w:rPr>
      </w:pPr>
      <w:r>
        <w:rPr>
          <w:rFonts w:hint="eastAsia"/>
          <w:szCs w:val="30"/>
        </w:rPr>
        <w:t>（5）承诺书、劳动合同、社保缴纳证明、身份证及学历学位证书复印件。</w:t>
      </w:r>
    </w:p>
    <w:p>
      <w:pPr>
        <w:ind w:firstLine="600" w:firstLineChars="200"/>
        <w:rPr>
          <w:b/>
          <w:bCs/>
          <w:szCs w:val="30"/>
        </w:rPr>
      </w:pPr>
      <w:r>
        <w:rPr>
          <w:b/>
          <w:bCs/>
          <w:szCs w:val="30"/>
        </w:rPr>
        <w:t>5.办理地点和联系方式</w:t>
      </w:r>
    </w:p>
    <w:p>
      <w:pPr>
        <w:widowControl/>
        <w:adjustRightInd w:val="0"/>
        <w:snapToGrid w:val="0"/>
        <w:ind w:firstLine="600" w:firstLineChars="200"/>
        <w:jc w:val="left"/>
        <w:rPr>
          <w:rFonts w:hint="eastAsia" w:ascii="黑体" w:hAnsi="黑体" w:eastAsia="黑体" w:cs="黑体"/>
          <w:kern w:val="0"/>
          <w:szCs w:val="30"/>
        </w:rPr>
      </w:pPr>
      <w:r>
        <w:rPr>
          <w:szCs w:val="30"/>
        </w:rPr>
        <w:t>区人力社保局专技科（曹娥街道嘉和路168号区人力社保局11楼1101室），0575-81227202。</w:t>
      </w:r>
      <w:r>
        <w:rPr>
          <w:rFonts w:hint="eastAsia" w:ascii="仿宋_GB2312" w:hAnsi="仿宋_GB2312" w:cs="仿宋_GB2312"/>
          <w:szCs w:val="30"/>
        </w:rPr>
        <w:br w:type="page"/>
      </w:r>
      <w:r>
        <w:rPr>
          <w:rFonts w:hint="eastAsia" w:eastAsia="黑体"/>
          <w:bCs/>
          <w:szCs w:val="30"/>
        </w:rPr>
        <w:t>附件</w:t>
      </w:r>
    </w:p>
    <w:p>
      <w:pPr>
        <w:tabs>
          <w:tab w:val="left" w:pos="3255"/>
        </w:tabs>
        <w:spacing w:line="600" w:lineRule="exact"/>
        <w:jc w:val="center"/>
        <w:rPr>
          <w:rFonts w:hint="eastAsia" w:eastAsia="方正小标宋简体"/>
          <w:sz w:val="32"/>
          <w:szCs w:val="32"/>
        </w:rPr>
      </w:pPr>
      <w:r>
        <w:rPr>
          <w:rFonts w:hint="eastAsia" w:eastAsia="方正小标宋简体"/>
          <w:sz w:val="32"/>
          <w:szCs w:val="32"/>
        </w:rPr>
        <w:t>博士后日常经费补助、生活补助和安家补贴资金申请表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29"/>
        <w:gridCol w:w="582"/>
        <w:gridCol w:w="260"/>
        <w:gridCol w:w="933"/>
        <w:gridCol w:w="328"/>
        <w:gridCol w:w="328"/>
        <w:gridCol w:w="310"/>
        <w:gridCol w:w="106"/>
        <w:gridCol w:w="318"/>
        <w:gridCol w:w="318"/>
        <w:gridCol w:w="318"/>
        <w:gridCol w:w="276"/>
        <w:gridCol w:w="273"/>
        <w:gridCol w:w="119"/>
        <w:gridCol w:w="136"/>
        <w:gridCol w:w="148"/>
        <w:gridCol w:w="328"/>
        <w:gridCol w:w="328"/>
        <w:gridCol w:w="304"/>
        <w:gridCol w:w="304"/>
        <w:gridCol w:w="276"/>
        <w:gridCol w:w="276"/>
        <w:gridCol w:w="276"/>
        <w:gridCol w:w="276"/>
        <w:gridCol w:w="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929" w:type="dxa"/>
            <w:noWrap w:val="0"/>
            <w:vAlign w:val="center"/>
          </w:tcPr>
          <w:p>
            <w:pPr>
              <w:spacing w:line="360" w:lineRule="exact"/>
              <w:jc w:val="center"/>
            </w:pPr>
            <w:r>
              <w:rPr>
                <w:rFonts w:hint="eastAsia" w:ascii="宋体" w:hAnsi="宋体" w:eastAsia="宋体"/>
                <w:color w:val="000000"/>
                <w:sz w:val="24"/>
              </w:rPr>
              <w:t>姓名</w:t>
            </w:r>
          </w:p>
        </w:tc>
        <w:tc>
          <w:tcPr>
            <w:tcW w:w="842" w:type="dxa"/>
            <w:gridSpan w:val="2"/>
            <w:noWrap w:val="0"/>
            <w:vAlign w:val="center"/>
          </w:tcPr>
          <w:p/>
        </w:tc>
        <w:tc>
          <w:tcPr>
            <w:tcW w:w="933" w:type="dxa"/>
            <w:noWrap w:val="0"/>
            <w:vAlign w:val="center"/>
          </w:tcPr>
          <w:p>
            <w:pPr>
              <w:spacing w:line="360" w:lineRule="exact"/>
              <w:jc w:val="center"/>
            </w:pPr>
            <w:r>
              <w:rPr>
                <w:rFonts w:hint="eastAsia" w:ascii="宋体" w:hAnsi="宋体" w:eastAsia="宋体"/>
                <w:color w:val="000000"/>
                <w:sz w:val="24"/>
              </w:rPr>
              <w:t>性别</w:t>
            </w:r>
          </w:p>
        </w:tc>
        <w:tc>
          <w:tcPr>
            <w:tcW w:w="966" w:type="dxa"/>
            <w:gridSpan w:val="3"/>
            <w:noWrap w:val="0"/>
            <w:vAlign w:val="center"/>
          </w:tcPr>
          <w:p/>
        </w:tc>
        <w:tc>
          <w:tcPr>
            <w:tcW w:w="1060" w:type="dxa"/>
            <w:gridSpan w:val="4"/>
            <w:noWrap w:val="0"/>
            <w:vAlign w:val="center"/>
          </w:tcPr>
          <w:p>
            <w:pPr>
              <w:spacing w:line="369" w:lineRule="exact"/>
              <w:jc w:val="center"/>
            </w:pPr>
            <w:r>
              <w:rPr>
                <w:rFonts w:hint="eastAsia" w:ascii="宋体" w:hAnsi="宋体" w:eastAsia="宋体"/>
                <w:color w:val="000000"/>
                <w:sz w:val="24"/>
              </w:rPr>
              <w:t>民族</w:t>
            </w:r>
          </w:p>
        </w:tc>
        <w:tc>
          <w:tcPr>
            <w:tcW w:w="804" w:type="dxa"/>
            <w:gridSpan w:val="4"/>
            <w:noWrap w:val="0"/>
            <w:vAlign w:val="center"/>
          </w:tcPr>
          <w:p/>
        </w:tc>
        <w:tc>
          <w:tcPr>
            <w:tcW w:w="1412" w:type="dxa"/>
            <w:gridSpan w:val="5"/>
            <w:noWrap w:val="0"/>
            <w:vAlign w:val="center"/>
          </w:tcPr>
          <w:p>
            <w:pPr>
              <w:spacing w:line="369" w:lineRule="exact"/>
              <w:jc w:val="center"/>
            </w:pPr>
            <w:r>
              <w:rPr>
                <w:rFonts w:hint="eastAsia" w:ascii="宋体" w:hAnsi="宋体" w:eastAsia="宋体"/>
                <w:color w:val="000000"/>
                <w:sz w:val="24"/>
              </w:rPr>
              <w:t>出生年月</w:t>
            </w:r>
          </w:p>
        </w:tc>
        <w:tc>
          <w:tcPr>
            <w:tcW w:w="138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929" w:type="dxa"/>
            <w:noWrap w:val="0"/>
            <w:vAlign w:val="center"/>
          </w:tcPr>
          <w:p>
            <w:pPr>
              <w:spacing w:line="369" w:lineRule="exact"/>
              <w:jc w:val="center"/>
            </w:pPr>
            <w:r>
              <w:rPr>
                <w:rFonts w:hint="eastAsia" w:ascii="宋体" w:hAnsi="宋体" w:eastAsia="宋体"/>
                <w:color w:val="000000"/>
                <w:sz w:val="24"/>
              </w:rPr>
              <w:t>籍贯</w:t>
            </w:r>
          </w:p>
        </w:tc>
        <w:tc>
          <w:tcPr>
            <w:tcW w:w="842" w:type="dxa"/>
            <w:gridSpan w:val="2"/>
            <w:noWrap w:val="0"/>
            <w:vAlign w:val="center"/>
          </w:tcPr>
          <w:p/>
        </w:tc>
        <w:tc>
          <w:tcPr>
            <w:tcW w:w="933" w:type="dxa"/>
            <w:noWrap w:val="0"/>
            <w:vAlign w:val="center"/>
          </w:tcPr>
          <w:p>
            <w:pPr>
              <w:spacing w:line="440" w:lineRule="exact"/>
              <w:jc w:val="center"/>
            </w:pPr>
            <w:r>
              <w:rPr>
                <w:rFonts w:hint="eastAsia" w:ascii="宋体" w:hAnsi="宋体" w:eastAsia="宋体"/>
                <w:color w:val="000000"/>
                <w:sz w:val="24"/>
              </w:rPr>
              <w:t>身份证</w:t>
            </w:r>
          </w:p>
          <w:p>
            <w:pPr>
              <w:spacing w:line="352" w:lineRule="exact"/>
              <w:jc w:val="center"/>
            </w:pPr>
            <w:r>
              <w:rPr>
                <w:rFonts w:hint="eastAsia" w:ascii="宋体" w:hAnsi="宋体" w:eastAsia="宋体"/>
                <w:color w:val="000000"/>
                <w:sz w:val="24"/>
              </w:rPr>
              <w:t>号</w:t>
            </w:r>
          </w:p>
        </w:tc>
        <w:tc>
          <w:tcPr>
            <w:tcW w:w="328" w:type="dxa"/>
            <w:noWrap w:val="0"/>
            <w:vAlign w:val="center"/>
          </w:tcPr>
          <w:p/>
        </w:tc>
        <w:tc>
          <w:tcPr>
            <w:tcW w:w="328" w:type="dxa"/>
            <w:noWrap w:val="0"/>
            <w:vAlign w:val="center"/>
          </w:tcPr>
          <w:p/>
        </w:tc>
        <w:tc>
          <w:tcPr>
            <w:tcW w:w="416" w:type="dxa"/>
            <w:gridSpan w:val="2"/>
            <w:noWrap w:val="0"/>
            <w:vAlign w:val="center"/>
          </w:tcPr>
          <w:p/>
        </w:tc>
        <w:tc>
          <w:tcPr>
            <w:tcW w:w="318" w:type="dxa"/>
            <w:noWrap w:val="0"/>
            <w:vAlign w:val="center"/>
          </w:tcPr>
          <w:p/>
        </w:tc>
        <w:tc>
          <w:tcPr>
            <w:tcW w:w="318" w:type="dxa"/>
            <w:noWrap w:val="0"/>
            <w:vAlign w:val="center"/>
          </w:tcPr>
          <w:p/>
        </w:tc>
        <w:tc>
          <w:tcPr>
            <w:tcW w:w="318" w:type="dxa"/>
            <w:noWrap w:val="0"/>
            <w:vAlign w:val="center"/>
          </w:tcPr>
          <w:p/>
        </w:tc>
        <w:tc>
          <w:tcPr>
            <w:tcW w:w="276" w:type="dxa"/>
            <w:noWrap w:val="0"/>
            <w:vAlign w:val="center"/>
          </w:tcPr>
          <w:p/>
        </w:tc>
        <w:tc>
          <w:tcPr>
            <w:tcW w:w="392" w:type="dxa"/>
            <w:gridSpan w:val="2"/>
            <w:noWrap w:val="0"/>
            <w:vAlign w:val="center"/>
          </w:tcPr>
          <w:p/>
        </w:tc>
        <w:tc>
          <w:tcPr>
            <w:tcW w:w="284" w:type="dxa"/>
            <w:gridSpan w:val="2"/>
            <w:noWrap w:val="0"/>
            <w:vAlign w:val="center"/>
          </w:tcPr>
          <w:p/>
        </w:tc>
        <w:tc>
          <w:tcPr>
            <w:tcW w:w="328" w:type="dxa"/>
            <w:noWrap w:val="0"/>
            <w:vAlign w:val="center"/>
          </w:tcPr>
          <w:p/>
        </w:tc>
        <w:tc>
          <w:tcPr>
            <w:tcW w:w="328" w:type="dxa"/>
            <w:noWrap w:val="0"/>
            <w:vAlign w:val="center"/>
          </w:tcPr>
          <w:p/>
        </w:tc>
        <w:tc>
          <w:tcPr>
            <w:tcW w:w="304" w:type="dxa"/>
            <w:noWrap w:val="0"/>
            <w:vAlign w:val="center"/>
          </w:tcPr>
          <w:p/>
        </w:tc>
        <w:tc>
          <w:tcPr>
            <w:tcW w:w="304" w:type="dxa"/>
            <w:noWrap w:val="0"/>
            <w:vAlign w:val="center"/>
          </w:tcPr>
          <w:p/>
        </w:tc>
        <w:tc>
          <w:tcPr>
            <w:tcW w:w="276" w:type="dxa"/>
            <w:noWrap w:val="0"/>
            <w:vAlign w:val="center"/>
          </w:tcPr>
          <w:p/>
        </w:tc>
        <w:tc>
          <w:tcPr>
            <w:tcW w:w="276" w:type="dxa"/>
            <w:noWrap w:val="0"/>
            <w:vAlign w:val="center"/>
          </w:tcPr>
          <w:p/>
        </w:tc>
        <w:tc>
          <w:tcPr>
            <w:tcW w:w="276" w:type="dxa"/>
            <w:noWrap w:val="0"/>
            <w:vAlign w:val="center"/>
          </w:tcPr>
          <w:p/>
        </w:tc>
        <w:tc>
          <w:tcPr>
            <w:tcW w:w="276" w:type="dxa"/>
            <w:noWrap w:val="0"/>
            <w:vAlign w:val="center"/>
          </w:tcPr>
          <w:p/>
        </w:tc>
        <w:tc>
          <w:tcPr>
            <w:tcW w:w="276"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0" w:hRule="atLeast"/>
          <w:jc w:val="center"/>
        </w:trPr>
        <w:tc>
          <w:tcPr>
            <w:tcW w:w="929" w:type="dxa"/>
            <w:noWrap w:val="0"/>
            <w:vAlign w:val="center"/>
          </w:tcPr>
          <w:p>
            <w:pPr>
              <w:spacing w:line="440" w:lineRule="exact"/>
              <w:jc w:val="center"/>
            </w:pPr>
            <w:r>
              <w:rPr>
                <w:rFonts w:hint="eastAsia" w:ascii="宋体" w:hAnsi="宋体" w:eastAsia="宋体"/>
                <w:color w:val="000000"/>
                <w:sz w:val="24"/>
              </w:rPr>
              <w:t>毕业</w:t>
            </w:r>
          </w:p>
          <w:p>
            <w:pPr>
              <w:spacing w:line="440" w:lineRule="exact"/>
              <w:jc w:val="center"/>
            </w:pPr>
            <w:r>
              <w:rPr>
                <w:rFonts w:hint="eastAsia" w:ascii="宋体" w:hAnsi="宋体" w:eastAsia="宋体"/>
                <w:color w:val="000000"/>
                <w:sz w:val="24"/>
              </w:rPr>
              <w:t>学校</w:t>
            </w:r>
          </w:p>
        </w:tc>
        <w:tc>
          <w:tcPr>
            <w:tcW w:w="1775" w:type="dxa"/>
            <w:gridSpan w:val="3"/>
            <w:noWrap w:val="0"/>
            <w:vAlign w:val="center"/>
          </w:tcPr>
          <w:p/>
        </w:tc>
        <w:tc>
          <w:tcPr>
            <w:tcW w:w="966" w:type="dxa"/>
            <w:gridSpan w:val="3"/>
            <w:noWrap w:val="0"/>
            <w:vAlign w:val="center"/>
          </w:tcPr>
          <w:p>
            <w:pPr>
              <w:spacing w:line="440" w:lineRule="exact"/>
              <w:jc w:val="center"/>
            </w:pPr>
            <w:r>
              <w:rPr>
                <w:rFonts w:hint="eastAsia" w:ascii="宋体" w:hAnsi="宋体" w:eastAsia="宋体"/>
                <w:color w:val="000000"/>
                <w:sz w:val="24"/>
              </w:rPr>
              <w:t>专业</w:t>
            </w:r>
          </w:p>
          <w:p>
            <w:pPr>
              <w:spacing w:line="440" w:lineRule="exact"/>
              <w:jc w:val="center"/>
            </w:pPr>
            <w:r>
              <w:rPr>
                <w:rFonts w:hint="eastAsia" w:ascii="宋体" w:hAnsi="宋体" w:eastAsia="宋体"/>
                <w:color w:val="000000"/>
                <w:sz w:val="24"/>
              </w:rPr>
              <w:t>方向</w:t>
            </w:r>
          </w:p>
        </w:tc>
        <w:tc>
          <w:tcPr>
            <w:tcW w:w="1609" w:type="dxa"/>
            <w:gridSpan w:val="6"/>
            <w:noWrap w:val="0"/>
            <w:vAlign w:val="center"/>
          </w:tcPr>
          <w:p/>
        </w:tc>
        <w:tc>
          <w:tcPr>
            <w:tcW w:w="1059" w:type="dxa"/>
            <w:gridSpan w:val="5"/>
            <w:noWrap w:val="0"/>
            <w:vAlign w:val="center"/>
          </w:tcPr>
          <w:p>
            <w:pPr>
              <w:spacing w:line="387" w:lineRule="exact"/>
              <w:jc w:val="center"/>
            </w:pPr>
            <w:r>
              <w:rPr>
                <w:rFonts w:hint="eastAsia" w:ascii="宋体" w:hAnsi="宋体" w:eastAsia="宋体"/>
                <w:color w:val="000000"/>
                <w:sz w:val="24"/>
              </w:rPr>
              <w:t>进站</w:t>
            </w:r>
          </w:p>
          <w:p>
            <w:pPr>
              <w:spacing w:line="420" w:lineRule="exact"/>
              <w:jc w:val="center"/>
            </w:pPr>
            <w:r>
              <w:rPr>
                <w:rFonts w:hint="eastAsia" w:ascii="宋体" w:hAnsi="宋体" w:eastAsia="宋体"/>
                <w:color w:val="000000"/>
                <w:sz w:val="24"/>
              </w:rPr>
              <w:t>时间</w:t>
            </w:r>
          </w:p>
        </w:tc>
        <w:tc>
          <w:tcPr>
            <w:tcW w:w="1988" w:type="dxa"/>
            <w:gridSpan w:val="7"/>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929" w:type="dxa"/>
            <w:noWrap w:val="0"/>
            <w:vAlign w:val="center"/>
          </w:tcPr>
          <w:p>
            <w:pPr>
              <w:spacing w:line="350" w:lineRule="exact"/>
              <w:jc w:val="center"/>
            </w:pPr>
            <w:r>
              <w:rPr>
                <w:rFonts w:hint="eastAsia" w:ascii="宋体" w:hAnsi="宋体" w:eastAsia="宋体"/>
                <w:color w:val="000000"/>
                <w:sz w:val="24"/>
              </w:rPr>
              <w:t>进站单位</w:t>
            </w:r>
          </w:p>
        </w:tc>
        <w:tc>
          <w:tcPr>
            <w:tcW w:w="4350" w:type="dxa"/>
            <w:gridSpan w:val="12"/>
            <w:noWrap w:val="0"/>
            <w:vAlign w:val="center"/>
          </w:tcPr>
          <w:p/>
        </w:tc>
        <w:tc>
          <w:tcPr>
            <w:tcW w:w="1059" w:type="dxa"/>
            <w:gridSpan w:val="5"/>
            <w:noWrap w:val="0"/>
            <w:vAlign w:val="center"/>
          </w:tcPr>
          <w:p>
            <w:pPr>
              <w:spacing w:line="440" w:lineRule="exact"/>
              <w:jc w:val="center"/>
            </w:pPr>
            <w:r>
              <w:rPr>
                <w:rFonts w:hint="eastAsia" w:ascii="宋体" w:hAnsi="宋体" w:eastAsia="宋体"/>
                <w:color w:val="000000"/>
                <w:sz w:val="24"/>
              </w:rPr>
              <w:t>进站</w:t>
            </w:r>
          </w:p>
          <w:p>
            <w:pPr>
              <w:spacing w:line="440" w:lineRule="exact"/>
              <w:jc w:val="center"/>
            </w:pPr>
            <w:r>
              <w:rPr>
                <w:rFonts w:hint="eastAsia" w:ascii="宋体" w:hAnsi="宋体" w:eastAsia="宋体"/>
                <w:color w:val="000000"/>
                <w:sz w:val="24"/>
              </w:rPr>
              <w:t>编号</w:t>
            </w:r>
          </w:p>
        </w:tc>
        <w:tc>
          <w:tcPr>
            <w:tcW w:w="1988" w:type="dxa"/>
            <w:gridSpan w:val="7"/>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11" w:type="dxa"/>
            <w:gridSpan w:val="2"/>
            <w:noWrap w:val="0"/>
            <w:vAlign w:val="center"/>
          </w:tcPr>
          <w:p>
            <w:pPr>
              <w:spacing w:line="460" w:lineRule="exact"/>
              <w:jc w:val="center"/>
            </w:pPr>
            <w:r>
              <w:rPr>
                <w:rFonts w:hint="eastAsia" w:ascii="宋体" w:hAnsi="宋体" w:eastAsia="宋体"/>
                <w:color w:val="000000"/>
                <w:sz w:val="24"/>
              </w:rPr>
              <w:t>经费申请</w:t>
            </w:r>
          </w:p>
          <w:p>
            <w:pPr>
              <w:spacing w:line="394" w:lineRule="exact"/>
              <w:jc w:val="center"/>
            </w:pPr>
            <w:r>
              <w:rPr>
                <w:rFonts w:hint="eastAsia" w:ascii="宋体" w:hAnsi="宋体" w:eastAsia="宋体"/>
                <w:color w:val="000000"/>
                <w:sz w:val="24"/>
              </w:rPr>
              <w:t>类别及额度</w:t>
            </w:r>
          </w:p>
        </w:tc>
        <w:tc>
          <w:tcPr>
            <w:tcW w:w="6815" w:type="dxa"/>
            <w:gridSpan w:val="23"/>
            <w:noWrap w:val="0"/>
            <w:vAlign w:val="center"/>
          </w:tcPr>
          <w:p>
            <w:pPr>
              <w:spacing w:line="380" w:lineRule="exact"/>
              <w:ind w:left="160"/>
            </w:pPr>
            <w:r>
              <w:rPr>
                <w:rFonts w:hint="eastAsia" w:ascii="宋体" w:hAnsi="宋体" w:eastAsia="宋体"/>
                <w:color w:val="000000"/>
                <w:sz w:val="24"/>
              </w:rPr>
              <w:t>□日常经费</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万元</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□生活补助</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万元</w:t>
            </w:r>
          </w:p>
          <w:p>
            <w:pPr>
              <w:spacing w:line="380" w:lineRule="exact"/>
              <w:ind w:left="140"/>
            </w:pPr>
            <w:r>
              <w:rPr>
                <w:rFonts w:hint="eastAsia" w:ascii="宋体" w:hAnsi="宋体" w:eastAsia="宋体"/>
                <w:color w:val="000000"/>
                <w:sz w:val="24"/>
              </w:rPr>
              <w:t>□安家补贴</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511" w:type="dxa"/>
            <w:gridSpan w:val="2"/>
            <w:noWrap w:val="0"/>
            <w:vAlign w:val="center"/>
          </w:tcPr>
          <w:p>
            <w:pPr>
              <w:spacing w:line="360" w:lineRule="exact"/>
              <w:jc w:val="center"/>
            </w:pPr>
            <w:r>
              <w:rPr>
                <w:rFonts w:hint="eastAsia" w:ascii="宋体" w:hAnsi="宋体" w:eastAsia="宋体"/>
                <w:color w:val="000000"/>
                <w:sz w:val="24"/>
              </w:rPr>
              <w:t>课题进展情况</w:t>
            </w:r>
          </w:p>
        </w:tc>
        <w:tc>
          <w:tcPr>
            <w:tcW w:w="6815" w:type="dxa"/>
            <w:gridSpan w:val="23"/>
            <w:noWrap w:val="0"/>
            <w:vAlign w:val="center"/>
          </w:tcPr>
          <w:p>
            <w:pPr>
              <w:spacing w:line="420" w:lineRule="exact"/>
              <w:ind w:left="140"/>
            </w:pPr>
            <w:r>
              <w:rPr>
                <w:rFonts w:hint="eastAsia" w:ascii="宋体" w:hAnsi="宋体" w:eastAsia="宋体"/>
                <w:color w:val="000000"/>
                <w:sz w:val="24"/>
              </w:rPr>
              <w:t>□开题评审</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□出站考核</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□留虞满三年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1" w:type="dxa"/>
            <w:gridSpan w:val="2"/>
            <w:noWrap w:val="0"/>
            <w:vAlign w:val="center"/>
          </w:tcPr>
          <w:p>
            <w:pPr>
              <w:spacing w:line="369" w:lineRule="exact"/>
              <w:jc w:val="center"/>
            </w:pPr>
            <w:r>
              <w:rPr>
                <w:rFonts w:hint="eastAsia" w:ascii="宋体" w:hAnsi="宋体" w:eastAsia="宋体"/>
                <w:color w:val="000000"/>
                <w:sz w:val="24"/>
              </w:rPr>
              <w:t>开户行及账号</w:t>
            </w:r>
          </w:p>
        </w:tc>
        <w:tc>
          <w:tcPr>
            <w:tcW w:w="6815" w:type="dxa"/>
            <w:gridSpan w:val="2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511" w:type="dxa"/>
            <w:gridSpan w:val="2"/>
            <w:noWrap w:val="0"/>
            <w:vAlign w:val="center"/>
          </w:tcPr>
          <w:p>
            <w:pPr>
              <w:spacing w:line="369" w:lineRule="exact"/>
              <w:jc w:val="center"/>
            </w:pPr>
            <w:r>
              <w:rPr>
                <w:rFonts w:hint="eastAsia" w:ascii="宋体" w:hAnsi="宋体" w:eastAsia="宋体"/>
                <w:color w:val="000000"/>
                <w:sz w:val="24"/>
              </w:rPr>
              <w:t>经办人姓名</w:t>
            </w:r>
          </w:p>
        </w:tc>
        <w:tc>
          <w:tcPr>
            <w:tcW w:w="2265" w:type="dxa"/>
            <w:gridSpan w:val="6"/>
            <w:noWrap w:val="0"/>
            <w:vAlign w:val="center"/>
          </w:tcPr>
          <w:p/>
        </w:tc>
        <w:tc>
          <w:tcPr>
            <w:tcW w:w="1906" w:type="dxa"/>
            <w:gridSpan w:val="8"/>
            <w:noWrap w:val="0"/>
            <w:vAlign w:val="center"/>
          </w:tcPr>
          <w:p>
            <w:pPr>
              <w:spacing w:line="360" w:lineRule="exact"/>
              <w:jc w:val="center"/>
            </w:pPr>
            <w:r>
              <w:rPr>
                <w:rFonts w:hint="eastAsia" w:ascii="宋体" w:hAnsi="宋体" w:eastAsia="宋体"/>
                <w:color w:val="000000"/>
                <w:sz w:val="24"/>
              </w:rPr>
              <w:t>经办人联系方式</w:t>
            </w:r>
          </w:p>
        </w:tc>
        <w:tc>
          <w:tcPr>
            <w:tcW w:w="2644" w:type="dxa"/>
            <w:gridSpan w:val="9"/>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jc w:val="center"/>
        </w:trPr>
        <w:tc>
          <w:tcPr>
            <w:tcW w:w="1511" w:type="dxa"/>
            <w:gridSpan w:val="2"/>
            <w:noWrap w:val="0"/>
            <w:vAlign w:val="center"/>
          </w:tcPr>
          <w:p>
            <w:pPr>
              <w:spacing w:line="369" w:lineRule="exact"/>
              <w:jc w:val="center"/>
            </w:pPr>
            <w:r>
              <w:rPr>
                <w:rFonts w:hint="eastAsia" w:ascii="宋体" w:hAnsi="宋体" w:eastAsia="宋体"/>
                <w:color w:val="000000"/>
                <w:sz w:val="24"/>
              </w:rPr>
              <w:t>博士后研究课题</w:t>
            </w:r>
          </w:p>
        </w:tc>
        <w:tc>
          <w:tcPr>
            <w:tcW w:w="6815" w:type="dxa"/>
            <w:gridSpan w:val="2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jc w:val="center"/>
        </w:trPr>
        <w:tc>
          <w:tcPr>
            <w:tcW w:w="1511" w:type="dxa"/>
            <w:gridSpan w:val="2"/>
            <w:noWrap w:val="0"/>
            <w:vAlign w:val="center"/>
          </w:tcPr>
          <w:p>
            <w:pPr>
              <w:spacing w:line="360" w:lineRule="exact"/>
              <w:jc w:val="center"/>
            </w:pPr>
            <w:r>
              <w:rPr>
                <w:rFonts w:hint="eastAsia" w:ascii="宋体" w:hAnsi="宋体" w:eastAsia="宋体"/>
                <w:color w:val="000000"/>
                <w:sz w:val="24"/>
              </w:rPr>
              <w:t>课题导师单位、姓名</w:t>
            </w:r>
          </w:p>
        </w:tc>
        <w:tc>
          <w:tcPr>
            <w:tcW w:w="6815" w:type="dxa"/>
            <w:gridSpan w:val="2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1" w:hRule="atLeast"/>
          <w:jc w:val="center"/>
        </w:trPr>
        <w:tc>
          <w:tcPr>
            <w:tcW w:w="1511" w:type="dxa"/>
            <w:gridSpan w:val="2"/>
            <w:noWrap w:val="0"/>
            <w:vAlign w:val="top"/>
          </w:tcPr>
          <w:p>
            <w:pPr>
              <w:spacing w:before="266" w:line="424" w:lineRule="exact"/>
              <w:jc w:val="center"/>
            </w:pPr>
            <w:r>
              <w:rPr>
                <w:rFonts w:hint="eastAsia" w:ascii="宋体" w:hAnsi="宋体" w:eastAsia="宋体"/>
                <w:color w:val="000000"/>
                <w:sz w:val="24"/>
              </w:rPr>
              <w:t>博士后</w:t>
            </w:r>
          </w:p>
          <w:p>
            <w:pPr>
              <w:spacing w:line="424" w:lineRule="exact"/>
              <w:jc w:val="center"/>
            </w:pPr>
            <w:r>
              <w:rPr>
                <w:rFonts w:hint="eastAsia" w:ascii="宋体" w:hAnsi="宋体" w:eastAsia="宋体"/>
                <w:color w:val="000000"/>
                <w:sz w:val="24"/>
              </w:rPr>
              <w:t>本人签名</w:t>
            </w:r>
          </w:p>
        </w:tc>
        <w:tc>
          <w:tcPr>
            <w:tcW w:w="6815" w:type="dxa"/>
            <w:gridSpan w:val="23"/>
            <w:noWrap w:val="0"/>
            <w:vAlign w:val="center"/>
          </w:tcPr>
          <w:p>
            <w:pPr>
              <w:spacing w:line="520" w:lineRule="exact"/>
              <w:ind w:left="80"/>
            </w:pPr>
            <w:r>
              <w:rPr>
                <w:rFonts w:hint="eastAsia" w:ascii="宋体" w:hAnsi="宋体" w:eastAsia="宋体"/>
                <w:color w:val="000000"/>
                <w:sz w:val="24"/>
              </w:rPr>
              <w:t>以上所填信息属实。</w:t>
            </w:r>
          </w:p>
          <w:p>
            <w:pPr>
              <w:spacing w:line="480" w:lineRule="exact"/>
              <w:ind w:left="100"/>
            </w:pPr>
            <w:r>
              <w:rPr>
                <w:rFonts w:hint="eastAsia" w:ascii="宋体" w:hAnsi="宋体" w:eastAsia="宋体"/>
                <w:color w:val="000000"/>
                <w:sz w:val="24"/>
              </w:rPr>
              <w:t>签字：</w:t>
            </w:r>
          </w:p>
          <w:p>
            <w:pPr>
              <w:spacing w:line="346" w:lineRule="exact"/>
              <w:ind w:left="5060" w:firstLine="240" w:firstLineChars="100"/>
            </w:pPr>
            <w:r>
              <w:rPr>
                <w:rFonts w:hint="eastAsia" w:ascii="宋体" w:hAnsi="宋体" w:eastAsia="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5" w:hRule="atLeast"/>
          <w:jc w:val="center"/>
        </w:trPr>
        <w:tc>
          <w:tcPr>
            <w:tcW w:w="1511" w:type="dxa"/>
            <w:gridSpan w:val="2"/>
            <w:noWrap w:val="0"/>
            <w:vAlign w:val="top"/>
          </w:tcPr>
          <w:p>
            <w:pPr>
              <w:spacing w:before="276" w:line="460" w:lineRule="exact"/>
              <w:jc w:val="center"/>
            </w:pPr>
            <w:r>
              <w:rPr>
                <w:rFonts w:hint="eastAsia" w:ascii="宋体" w:hAnsi="宋体" w:eastAsia="宋体"/>
                <w:color w:val="000000"/>
                <w:sz w:val="24"/>
              </w:rPr>
              <w:t>单位</w:t>
            </w:r>
          </w:p>
          <w:p>
            <w:pPr>
              <w:spacing w:line="460" w:lineRule="exact"/>
              <w:jc w:val="center"/>
            </w:pPr>
            <w:r>
              <w:rPr>
                <w:rFonts w:hint="eastAsia" w:ascii="宋体" w:hAnsi="宋体" w:eastAsia="宋体"/>
                <w:color w:val="000000"/>
                <w:sz w:val="24"/>
              </w:rPr>
              <w:t>意见</w:t>
            </w:r>
          </w:p>
        </w:tc>
        <w:tc>
          <w:tcPr>
            <w:tcW w:w="6815" w:type="dxa"/>
            <w:gridSpan w:val="23"/>
            <w:noWrap w:val="0"/>
            <w:vAlign w:val="center"/>
          </w:tcPr>
          <w:p>
            <w:pPr>
              <w:spacing w:line="480" w:lineRule="exact"/>
              <w:ind w:left="100"/>
            </w:pPr>
            <w:r>
              <w:rPr>
                <w:rFonts w:hint="eastAsia" w:ascii="宋体" w:hAnsi="宋体" w:eastAsia="宋体"/>
                <w:color w:val="000000"/>
                <w:sz w:val="24"/>
              </w:rPr>
              <w:t>负责人签字：</w:t>
            </w:r>
          </w:p>
          <w:p>
            <w:pPr>
              <w:spacing w:line="480" w:lineRule="exact"/>
              <w:ind w:left="5420"/>
            </w:pPr>
            <w:r>
              <w:rPr>
                <w:rFonts w:hint="eastAsia" w:ascii="宋体" w:hAnsi="宋体" w:eastAsia="宋体"/>
                <w:color w:val="000000"/>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511" w:type="dxa"/>
            <w:gridSpan w:val="2"/>
            <w:noWrap w:val="0"/>
            <w:vAlign w:val="center"/>
          </w:tcPr>
          <w:p>
            <w:pPr>
              <w:spacing w:line="369" w:lineRule="exact"/>
              <w:jc w:val="center"/>
            </w:pPr>
            <w:r>
              <w:rPr>
                <w:rFonts w:hint="eastAsia" w:ascii="宋体" w:hAnsi="宋体" w:eastAsia="宋体"/>
                <w:color w:val="000000"/>
                <w:sz w:val="24"/>
              </w:rPr>
              <w:t>审核意见</w:t>
            </w:r>
          </w:p>
        </w:tc>
        <w:tc>
          <w:tcPr>
            <w:tcW w:w="6815" w:type="dxa"/>
            <w:gridSpan w:val="23"/>
            <w:noWrap w:val="0"/>
            <w:vAlign w:val="center"/>
          </w:tcPr>
          <w:p>
            <w:pPr>
              <w:spacing w:line="680" w:lineRule="exact"/>
              <w:jc w:val="center"/>
            </w:pPr>
            <w:r>
              <w:rPr>
                <w:rFonts w:hint="eastAsia" w:ascii="宋体" w:hAnsi="宋体" w:eastAsia="宋体"/>
                <w:color w:val="000000"/>
                <w:sz w:val="20"/>
              </w:rPr>
              <w:t>经审定，同意发放日常经费补助</w:t>
            </w:r>
            <w:r>
              <w:rPr>
                <w:rFonts w:hint="eastAsia" w:ascii="宋体" w:hAnsi="宋体" w:eastAsia="宋体"/>
                <w:color w:val="000000"/>
                <w:sz w:val="20"/>
              </w:rPr>
              <w:tab/>
            </w:r>
            <w:r>
              <w:rPr>
                <w:rFonts w:hint="eastAsia" w:ascii="宋体" w:hAnsi="宋体" w:eastAsia="宋体"/>
                <w:color w:val="000000"/>
                <w:sz w:val="20"/>
              </w:rPr>
              <w:tab/>
            </w:r>
            <w:r>
              <w:rPr>
                <w:rFonts w:hint="eastAsia" w:ascii="宋体" w:hAnsi="宋体" w:eastAsia="宋体"/>
                <w:color w:val="000000"/>
                <w:sz w:val="20"/>
              </w:rPr>
              <w:t>元，生活补助</w:t>
            </w:r>
            <w:r>
              <w:rPr>
                <w:rFonts w:hint="eastAsia" w:ascii="宋体" w:hAnsi="宋体" w:eastAsia="宋体"/>
                <w:color w:val="000000"/>
                <w:sz w:val="20"/>
              </w:rPr>
              <w:tab/>
            </w:r>
            <w:r>
              <w:rPr>
                <w:rFonts w:hint="eastAsia" w:ascii="宋体" w:hAnsi="宋体" w:eastAsia="宋体"/>
                <w:color w:val="000000"/>
                <w:sz w:val="20"/>
              </w:rPr>
              <w:tab/>
            </w:r>
            <w:r>
              <w:rPr>
                <w:rFonts w:hint="eastAsia" w:ascii="宋体" w:hAnsi="宋体" w:eastAsia="宋体"/>
                <w:color w:val="000000"/>
                <w:sz w:val="20"/>
              </w:rPr>
              <w:t>元，安家补贴</w:t>
            </w:r>
          </w:p>
          <w:p>
            <w:pPr>
              <w:spacing w:line="680" w:lineRule="exact"/>
              <w:ind w:left="180" w:firstLine="480" w:firstLineChars="200"/>
            </w:pPr>
            <w:r>
              <w:rPr>
                <w:rFonts w:hint="eastAsia" w:ascii="宋体" w:hAnsi="宋体" w:eastAsia="宋体"/>
                <w:color w:val="000000"/>
                <w:sz w:val="24"/>
              </w:rPr>
              <w:t>元，合计补助资金</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元。</w:t>
            </w:r>
          </w:p>
          <w:p>
            <w:pPr>
              <w:spacing w:line="680" w:lineRule="exact"/>
              <w:ind w:firstLine="4080" w:firstLineChars="1700"/>
            </w:pPr>
            <w:r>
              <w:rPr>
                <w:rFonts w:hint="eastAsia" w:ascii="宋体" w:hAnsi="宋体" w:eastAsia="宋体"/>
                <w:color w:val="000000"/>
                <w:sz w:val="24"/>
              </w:rPr>
              <w:t>年  月  日（盖章）</w:t>
            </w:r>
          </w:p>
        </w:tc>
      </w:tr>
    </w:tbl>
    <w:p>
      <w:pPr>
        <w:pStyle w:val="5"/>
        <w:spacing w:line="560" w:lineRule="exact"/>
        <w:rPr>
          <w:rFonts w:hint="eastAsia" w:ascii="楷体_GB2312" w:hAnsi="Calibri" w:eastAsia="楷体_GB2312"/>
          <w:sz w:val="30"/>
        </w:rPr>
        <w:sectPr>
          <w:pgSz w:w="11905" w:h="16838"/>
          <w:pgMar w:top="1587" w:right="1587" w:bottom="1417" w:left="1587" w:header="850" w:footer="1134" w:gutter="0"/>
          <w:pgNumType w:fmt="decimal"/>
          <w:cols w:space="720" w:num="1"/>
          <w:docGrid w:type="linesAndChars" w:linePitch="576" w:charSpace="0"/>
        </w:sectPr>
      </w:pPr>
    </w:p>
    <w:p>
      <w:pPr>
        <w:pStyle w:val="4"/>
        <w:rPr>
          <w:rFonts w:hint="eastAsia"/>
        </w:rPr>
      </w:pPr>
      <w:bookmarkStart w:id="4" w:name="_Toc16195"/>
      <w:r>
        <w:rPr>
          <w:rFonts w:hint="eastAsia"/>
        </w:rPr>
        <w:t>（三十）博士后科研项目资助</w:t>
      </w:r>
      <w:bookmarkEnd w:id="4"/>
    </w:p>
    <w:p>
      <w:pPr>
        <w:overflowPunct w:val="0"/>
        <w:ind w:firstLine="600" w:firstLineChars="200"/>
        <w:rPr>
          <w:b/>
          <w:szCs w:val="30"/>
        </w:rPr>
      </w:pPr>
      <w:r>
        <w:rPr>
          <w:b/>
          <w:szCs w:val="30"/>
        </w:rPr>
        <w:t>1.资助对象与标准</w:t>
      </w:r>
    </w:p>
    <w:p>
      <w:pPr>
        <w:overflowPunct w:val="0"/>
        <w:ind w:firstLine="600" w:firstLineChars="200"/>
        <w:rPr>
          <w:szCs w:val="30"/>
        </w:rPr>
      </w:pPr>
      <w:r>
        <w:rPr>
          <w:szCs w:val="30"/>
        </w:rPr>
        <w:t>对获得中国博士后科学基金或省级博士后科研项目择优资助的，给予5—15万元资助。具体标准为：</w:t>
      </w:r>
    </w:p>
    <w:p>
      <w:pPr>
        <w:overflowPunct w:val="0"/>
        <w:ind w:firstLine="600" w:firstLineChars="200"/>
        <w:rPr>
          <w:szCs w:val="30"/>
        </w:rPr>
      </w:pPr>
      <w:r>
        <w:rPr>
          <w:szCs w:val="30"/>
        </w:rPr>
        <w:t>对获得省级博士后科研项目择优资助的，给予特等15万元、一等8万元、二等5万元资助。对入选中国博士后科学基金特别资助、</w:t>
      </w:r>
      <w:r>
        <w:rPr>
          <w:rFonts w:hint="eastAsia"/>
          <w:szCs w:val="30"/>
        </w:rPr>
        <w:t>“</w:t>
      </w:r>
      <w:r>
        <w:rPr>
          <w:szCs w:val="30"/>
        </w:rPr>
        <w:t>博新计划</w:t>
      </w:r>
      <w:r>
        <w:rPr>
          <w:rFonts w:hint="eastAsia"/>
          <w:szCs w:val="30"/>
        </w:rPr>
        <w:t>”</w:t>
      </w:r>
      <w:r>
        <w:rPr>
          <w:szCs w:val="30"/>
        </w:rPr>
        <w:t>的，给予15万元资助；对入选中国博士后科学基金面上资助的，给予自然科学类8万元，社会科学类5万元，优秀学术专著出版6万元资助。</w:t>
      </w:r>
    </w:p>
    <w:p>
      <w:pPr>
        <w:overflowPunct w:val="0"/>
        <w:ind w:firstLine="600" w:firstLineChars="200"/>
        <w:rPr>
          <w:b/>
          <w:szCs w:val="30"/>
        </w:rPr>
      </w:pPr>
      <w:r>
        <w:rPr>
          <w:b/>
          <w:szCs w:val="30"/>
        </w:rPr>
        <w:t>2.受理部门</w:t>
      </w:r>
    </w:p>
    <w:p>
      <w:pPr>
        <w:overflowPunct w:val="0"/>
        <w:ind w:firstLine="600" w:firstLineChars="200"/>
        <w:rPr>
          <w:szCs w:val="30"/>
        </w:rPr>
      </w:pPr>
      <w:r>
        <w:rPr>
          <w:szCs w:val="30"/>
        </w:rPr>
        <w:t>区人力社保局</w:t>
      </w:r>
    </w:p>
    <w:p>
      <w:pPr>
        <w:overflowPunct w:val="0"/>
        <w:ind w:firstLine="600" w:firstLineChars="200"/>
        <w:rPr>
          <w:b/>
          <w:szCs w:val="30"/>
        </w:rPr>
      </w:pPr>
      <w:r>
        <w:rPr>
          <w:b/>
          <w:szCs w:val="30"/>
        </w:rPr>
        <w:t>3.办理程序</w:t>
      </w:r>
    </w:p>
    <w:p>
      <w:pPr>
        <w:overflowPunct w:val="0"/>
        <w:ind w:firstLine="600" w:firstLineChars="200"/>
        <w:rPr>
          <w:rFonts w:hint="eastAsia"/>
          <w:szCs w:val="30"/>
        </w:rPr>
      </w:pPr>
      <w:r>
        <w:rPr>
          <w:rFonts w:hint="eastAsia"/>
          <w:szCs w:val="30"/>
        </w:rPr>
        <w:t>（1）申请。符合条件企业向区人力社保局提出申请。</w:t>
      </w:r>
    </w:p>
    <w:p>
      <w:pPr>
        <w:overflowPunct w:val="0"/>
        <w:ind w:firstLine="600" w:firstLineChars="200"/>
        <w:rPr>
          <w:szCs w:val="30"/>
        </w:rPr>
      </w:pPr>
      <w:r>
        <w:rPr>
          <w:szCs w:val="30"/>
        </w:rPr>
        <w:t>（2）审核。区人力社保局对申请材料进行审核，确定资助对象和金额，并报区委人才办备案。</w:t>
      </w:r>
    </w:p>
    <w:p>
      <w:pPr>
        <w:overflowPunct w:val="0"/>
        <w:ind w:firstLine="600" w:firstLineChars="200"/>
        <w:rPr>
          <w:szCs w:val="30"/>
        </w:rPr>
      </w:pPr>
      <w:r>
        <w:rPr>
          <w:szCs w:val="30"/>
        </w:rPr>
        <w:t>（3）拨付。区财政局将资助经费划拨至区人力社保局，由区人力社保局将资助经费拨付至企业。</w:t>
      </w:r>
    </w:p>
    <w:p>
      <w:pPr>
        <w:overflowPunct w:val="0"/>
        <w:ind w:firstLine="600" w:firstLineChars="200"/>
        <w:rPr>
          <w:b/>
          <w:szCs w:val="30"/>
        </w:rPr>
      </w:pPr>
      <w:r>
        <w:rPr>
          <w:b/>
          <w:szCs w:val="30"/>
        </w:rPr>
        <w:t>4.</w:t>
      </w:r>
      <w:r>
        <w:rPr>
          <w:b/>
          <w:kern w:val="0"/>
          <w:szCs w:val="30"/>
        </w:rPr>
        <w:t>办理地点及</w:t>
      </w:r>
      <w:r>
        <w:rPr>
          <w:b/>
          <w:szCs w:val="30"/>
        </w:rPr>
        <w:t>联系方式</w:t>
      </w:r>
    </w:p>
    <w:p>
      <w:pPr>
        <w:ind w:firstLine="600" w:firstLineChars="200"/>
        <w:rPr>
          <w:szCs w:val="30"/>
        </w:rPr>
        <w:sectPr>
          <w:pgSz w:w="11905" w:h="16838"/>
          <w:pgMar w:top="1587" w:right="1587" w:bottom="1417" w:left="1587" w:header="850" w:footer="1134" w:gutter="0"/>
          <w:pgNumType w:fmt="decimal"/>
          <w:cols w:space="720" w:num="1"/>
          <w:docGrid w:type="linesAndChars" w:linePitch="576" w:charSpace="0"/>
        </w:sectPr>
      </w:pPr>
      <w:r>
        <w:rPr>
          <w:szCs w:val="30"/>
        </w:rPr>
        <w:t>区人力社保局专技科（曹娥街道嘉和路168号人力社保局11楼1101室），0575-81227202。</w:t>
      </w:r>
      <w:bookmarkStart w:id="5" w:name="_Toc6777"/>
      <w:bookmarkStart w:id="6" w:name="_Toc9792"/>
      <w:bookmarkStart w:id="7" w:name="_Toc26448"/>
    </w:p>
    <w:bookmarkEnd w:id="5"/>
    <w:bookmarkEnd w:id="6"/>
    <w:bookmarkEnd w:id="7"/>
    <w:p>
      <w:pPr>
        <w:rPr>
          <w:rFonts w:eastAsia="黑体"/>
          <w:bCs/>
          <w:szCs w:val="30"/>
        </w:rPr>
      </w:pPr>
      <w:r>
        <w:rPr>
          <w:rFonts w:hint="eastAsia" w:eastAsia="黑体"/>
          <w:bCs/>
          <w:szCs w:val="30"/>
          <w:lang w:eastAsia="ar-SA"/>
        </w:rPr>
        <w:t>附件</w:t>
      </w:r>
    </w:p>
    <w:p>
      <w:pPr>
        <w:tabs>
          <w:tab w:val="left" w:pos="3255"/>
        </w:tabs>
        <w:spacing w:after="288" w:afterLines="50" w:line="600" w:lineRule="exact"/>
        <w:jc w:val="center"/>
        <w:rPr>
          <w:rFonts w:eastAsia="方正小标宋简体"/>
          <w:sz w:val="36"/>
          <w:szCs w:val="36"/>
        </w:rPr>
      </w:pPr>
      <w:bookmarkStart w:id="8" w:name="_Toc26226"/>
      <w:bookmarkStart w:id="9" w:name="_Toc11600"/>
      <w:bookmarkStart w:id="10" w:name="_Toc20023"/>
      <w:r>
        <w:rPr>
          <w:rFonts w:hint="eastAsia" w:eastAsia="方正小标宋简体"/>
          <w:sz w:val="36"/>
          <w:szCs w:val="36"/>
        </w:rPr>
        <w:t>博士后科研项目资助申请表</w:t>
      </w:r>
      <w:bookmarkEnd w:id="8"/>
      <w:bookmarkEnd w:id="9"/>
      <w:bookmarkEnd w:id="10"/>
    </w:p>
    <w:tbl>
      <w:tblPr>
        <w:tblStyle w:val="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305"/>
        <w:gridCol w:w="2236"/>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单位名称</w:t>
            </w:r>
          </w:p>
        </w:tc>
        <w:tc>
          <w:tcPr>
            <w:tcW w:w="5981" w:type="dxa"/>
            <w:gridSpan w:val="3"/>
            <w:noWrap w:val="0"/>
            <w:vAlign w:val="center"/>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社会统一信用代码</w:t>
            </w:r>
          </w:p>
        </w:tc>
        <w:tc>
          <w:tcPr>
            <w:tcW w:w="5981" w:type="dxa"/>
            <w:gridSpan w:val="3"/>
            <w:noWrap w:val="0"/>
            <w:vAlign w:val="center"/>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法定代表人</w:t>
            </w:r>
          </w:p>
        </w:tc>
        <w:tc>
          <w:tcPr>
            <w:tcW w:w="1305" w:type="dxa"/>
            <w:noWrap w:val="0"/>
            <w:vAlign w:val="top"/>
          </w:tcPr>
          <w:p>
            <w:pPr>
              <w:spacing w:line="240" w:lineRule="atLeast"/>
              <w:rPr>
                <w:rFonts w:hint="eastAsia" w:ascii="仿宋_GB2312" w:hAnsi="仿宋_GB2312" w:cs="仿宋_GB2312"/>
                <w:sz w:val="28"/>
                <w:szCs w:val="28"/>
              </w:rPr>
            </w:pPr>
          </w:p>
        </w:tc>
        <w:tc>
          <w:tcPr>
            <w:tcW w:w="223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手机或固定电话</w:t>
            </w:r>
          </w:p>
        </w:tc>
        <w:tc>
          <w:tcPr>
            <w:tcW w:w="2440" w:type="dxa"/>
            <w:noWrap w:val="0"/>
            <w:vAlign w:val="top"/>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56" w:type="dxa"/>
            <w:vMerge w:val="restart"/>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联系人</w:t>
            </w:r>
          </w:p>
        </w:tc>
        <w:tc>
          <w:tcPr>
            <w:tcW w:w="1305" w:type="dxa"/>
            <w:vMerge w:val="restart"/>
            <w:noWrap w:val="0"/>
            <w:vAlign w:val="top"/>
          </w:tcPr>
          <w:p>
            <w:pPr>
              <w:spacing w:line="240" w:lineRule="atLeast"/>
              <w:rPr>
                <w:rFonts w:hint="eastAsia" w:ascii="仿宋_GB2312" w:hAnsi="仿宋_GB2312" w:cs="仿宋_GB2312"/>
                <w:sz w:val="28"/>
                <w:szCs w:val="28"/>
              </w:rPr>
            </w:pPr>
          </w:p>
        </w:tc>
        <w:tc>
          <w:tcPr>
            <w:tcW w:w="223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手机及固定电话</w:t>
            </w:r>
          </w:p>
        </w:tc>
        <w:tc>
          <w:tcPr>
            <w:tcW w:w="2440" w:type="dxa"/>
            <w:noWrap w:val="0"/>
            <w:vAlign w:val="top"/>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56" w:type="dxa"/>
            <w:vMerge w:val="continue"/>
            <w:noWrap w:val="0"/>
            <w:vAlign w:val="center"/>
          </w:tcPr>
          <w:p>
            <w:pPr>
              <w:spacing w:line="240" w:lineRule="atLeast"/>
              <w:jc w:val="center"/>
              <w:rPr>
                <w:rFonts w:hint="eastAsia" w:ascii="仿宋_GB2312" w:hAnsi="仿宋_GB2312" w:cs="仿宋_GB2312"/>
                <w:sz w:val="28"/>
                <w:szCs w:val="28"/>
              </w:rPr>
            </w:pPr>
          </w:p>
        </w:tc>
        <w:tc>
          <w:tcPr>
            <w:tcW w:w="1305" w:type="dxa"/>
            <w:vMerge w:val="continue"/>
            <w:noWrap w:val="0"/>
            <w:vAlign w:val="top"/>
          </w:tcPr>
          <w:p>
            <w:pPr>
              <w:spacing w:line="240" w:lineRule="atLeast"/>
              <w:rPr>
                <w:rFonts w:hint="eastAsia" w:ascii="仿宋_GB2312" w:hAnsi="仿宋_GB2312" w:cs="仿宋_GB2312"/>
                <w:sz w:val="28"/>
                <w:szCs w:val="28"/>
              </w:rPr>
            </w:pPr>
          </w:p>
        </w:tc>
        <w:tc>
          <w:tcPr>
            <w:tcW w:w="223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E-Mail</w:t>
            </w:r>
          </w:p>
        </w:tc>
        <w:tc>
          <w:tcPr>
            <w:tcW w:w="2440" w:type="dxa"/>
            <w:noWrap w:val="0"/>
            <w:vAlign w:val="top"/>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项目合作高校</w:t>
            </w:r>
          </w:p>
        </w:tc>
        <w:tc>
          <w:tcPr>
            <w:tcW w:w="5981" w:type="dxa"/>
            <w:gridSpan w:val="3"/>
            <w:noWrap w:val="0"/>
            <w:vAlign w:val="center"/>
          </w:tcPr>
          <w:p>
            <w:pPr>
              <w:spacing w:line="300" w:lineRule="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企业开户银行及账号</w:t>
            </w:r>
          </w:p>
        </w:tc>
        <w:tc>
          <w:tcPr>
            <w:tcW w:w="5981" w:type="dxa"/>
            <w:gridSpan w:val="3"/>
            <w:noWrap w:val="0"/>
            <w:vAlign w:val="center"/>
          </w:tcPr>
          <w:p>
            <w:pPr>
              <w:spacing w:line="240" w:lineRule="atLeas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博士后姓名</w:t>
            </w:r>
          </w:p>
        </w:tc>
        <w:tc>
          <w:tcPr>
            <w:tcW w:w="5981" w:type="dxa"/>
            <w:gridSpan w:val="3"/>
            <w:noWrap w:val="0"/>
            <w:vAlign w:val="center"/>
          </w:tcPr>
          <w:p>
            <w:pPr>
              <w:spacing w:line="240" w:lineRule="atLeas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科研项目名称</w:t>
            </w:r>
          </w:p>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及资助类别</w:t>
            </w:r>
          </w:p>
        </w:tc>
        <w:tc>
          <w:tcPr>
            <w:tcW w:w="5981" w:type="dxa"/>
            <w:gridSpan w:val="3"/>
            <w:noWrap w:val="0"/>
            <w:vAlign w:val="center"/>
          </w:tcPr>
          <w:p>
            <w:pPr>
              <w:spacing w:line="240" w:lineRule="atLeast"/>
              <w:jc w:val="center"/>
              <w:rPr>
                <w:rFonts w:hint="eastAsia" w:ascii="仿宋_GB2312" w:hAnsi="仿宋_GB2312" w:cs="仿宋_GB2312"/>
                <w:sz w:val="28"/>
                <w:szCs w:val="28"/>
              </w:rPr>
            </w:pPr>
          </w:p>
          <w:p>
            <w:pPr>
              <w:spacing w:line="240" w:lineRule="atLeas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申请补贴额（万元）</w:t>
            </w:r>
          </w:p>
        </w:tc>
        <w:tc>
          <w:tcPr>
            <w:tcW w:w="5981" w:type="dxa"/>
            <w:gridSpan w:val="3"/>
            <w:noWrap w:val="0"/>
            <w:vAlign w:val="center"/>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核定补贴额（万元）</w:t>
            </w:r>
          </w:p>
        </w:tc>
        <w:tc>
          <w:tcPr>
            <w:tcW w:w="5981" w:type="dxa"/>
            <w:gridSpan w:val="3"/>
            <w:noWrap w:val="0"/>
            <w:vAlign w:val="center"/>
          </w:tcPr>
          <w:p>
            <w:pPr>
              <w:spacing w:line="240" w:lineRule="atLeas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单位意见</w:t>
            </w:r>
          </w:p>
        </w:tc>
        <w:tc>
          <w:tcPr>
            <w:tcW w:w="5981" w:type="dxa"/>
            <w:gridSpan w:val="3"/>
            <w:noWrap w:val="0"/>
            <w:vAlign w:val="center"/>
          </w:tcPr>
          <w:p>
            <w:pPr>
              <w:spacing w:line="240" w:lineRule="atLeast"/>
              <w:rPr>
                <w:rFonts w:hint="eastAsia" w:ascii="仿宋_GB2312" w:hAnsi="仿宋_GB2312" w:cs="仿宋_GB2312"/>
                <w:sz w:val="28"/>
                <w:szCs w:val="28"/>
              </w:rPr>
            </w:pPr>
          </w:p>
          <w:p>
            <w:pPr>
              <w:wordWrap w:val="0"/>
              <w:ind w:firstLine="140" w:firstLineChars="50"/>
              <w:jc w:val="right"/>
              <w:rPr>
                <w:rFonts w:hint="eastAsia" w:ascii="仿宋_GB2312" w:hAnsi="仿宋_GB2312" w:cs="仿宋_GB2312"/>
                <w:sz w:val="28"/>
                <w:szCs w:val="28"/>
              </w:rPr>
            </w:pPr>
            <w:r>
              <w:rPr>
                <w:rFonts w:hint="eastAsia" w:ascii="仿宋_GB2312" w:hAnsi="仿宋_GB2312" w:cs="仿宋_GB2312"/>
                <w:sz w:val="28"/>
                <w:szCs w:val="28"/>
              </w:rPr>
              <w:t>负责人签字：         （盖章）</w:t>
            </w:r>
          </w:p>
          <w:p>
            <w:pPr>
              <w:wordWrap w:val="0"/>
              <w:spacing w:line="240" w:lineRule="atLeast"/>
              <w:jc w:val="right"/>
              <w:rPr>
                <w:rFonts w:hint="eastAsia" w:ascii="仿宋_GB2312" w:hAnsi="仿宋_GB2312" w:cs="仿宋_GB2312"/>
                <w:sz w:val="28"/>
                <w:szCs w:val="28"/>
              </w:rPr>
            </w:pPr>
            <w:r>
              <w:rPr>
                <w:rFonts w:hint="eastAsia" w:ascii="仿宋_GB2312" w:hAnsi="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3156" w:type="dxa"/>
            <w:noWrap w:val="0"/>
            <w:vAlign w:val="center"/>
          </w:tcPr>
          <w:p>
            <w:pPr>
              <w:spacing w:line="240" w:lineRule="atLeast"/>
              <w:jc w:val="center"/>
              <w:rPr>
                <w:rFonts w:hint="eastAsia" w:ascii="仿宋_GB2312" w:hAnsi="仿宋_GB2312" w:cs="仿宋_GB2312"/>
                <w:sz w:val="28"/>
                <w:szCs w:val="28"/>
              </w:rPr>
            </w:pPr>
            <w:r>
              <w:rPr>
                <w:rFonts w:hint="eastAsia" w:ascii="仿宋_GB2312" w:hAnsi="仿宋_GB2312" w:cs="仿宋_GB2312"/>
                <w:sz w:val="28"/>
                <w:szCs w:val="28"/>
              </w:rPr>
              <w:t>审核意见</w:t>
            </w:r>
          </w:p>
        </w:tc>
        <w:tc>
          <w:tcPr>
            <w:tcW w:w="5981" w:type="dxa"/>
            <w:gridSpan w:val="3"/>
            <w:noWrap w:val="0"/>
            <w:vAlign w:val="center"/>
          </w:tcPr>
          <w:p>
            <w:pPr>
              <w:spacing w:line="240" w:lineRule="atLeast"/>
              <w:rPr>
                <w:rFonts w:hint="eastAsia" w:ascii="仿宋_GB2312" w:hAnsi="仿宋_GB2312" w:cs="仿宋_GB2312"/>
                <w:sz w:val="28"/>
                <w:szCs w:val="28"/>
              </w:rPr>
            </w:pPr>
            <w:r>
              <w:rPr>
                <w:rFonts w:hint="eastAsia" w:ascii="仿宋_GB2312" w:hAnsi="仿宋_GB2312" w:cs="仿宋_GB2312"/>
                <w:sz w:val="28"/>
                <w:szCs w:val="28"/>
              </w:rPr>
              <w:t>经审定，同意发放资助（大写）</w:t>
            </w:r>
            <w:r>
              <w:rPr>
                <w:rFonts w:hint="eastAsia" w:ascii="仿宋_GB2312" w:hAnsi="仿宋_GB2312" w:cs="仿宋_GB2312"/>
                <w:sz w:val="28"/>
                <w:szCs w:val="28"/>
                <w:u w:val="none"/>
              </w:rPr>
              <w:t>________</w:t>
            </w:r>
            <w:r>
              <w:rPr>
                <w:rFonts w:hint="eastAsia" w:ascii="仿宋_GB2312" w:hAnsi="仿宋_GB2312" w:cs="仿宋_GB2312"/>
                <w:sz w:val="28"/>
                <w:szCs w:val="28"/>
              </w:rPr>
              <w:t>元</w:t>
            </w:r>
          </w:p>
          <w:p>
            <w:pPr>
              <w:jc w:val="right"/>
              <w:rPr>
                <w:rFonts w:hint="eastAsia" w:ascii="仿宋_GB2312" w:hAnsi="仿宋_GB2312" w:cs="仿宋_GB2312"/>
                <w:sz w:val="28"/>
                <w:szCs w:val="28"/>
              </w:rPr>
            </w:pPr>
            <w:r>
              <w:rPr>
                <w:rFonts w:hint="eastAsia" w:ascii="仿宋_GB2312" w:hAnsi="仿宋_GB2312" w:cs="仿宋_GB2312"/>
                <w:sz w:val="28"/>
                <w:szCs w:val="28"/>
              </w:rPr>
              <w:t>(盖章)</w:t>
            </w:r>
          </w:p>
          <w:p>
            <w:pPr>
              <w:wordWrap w:val="0"/>
              <w:spacing w:line="240" w:lineRule="atLeast"/>
              <w:jc w:val="right"/>
              <w:rPr>
                <w:rFonts w:hint="eastAsia" w:ascii="仿宋_GB2312" w:hAnsi="仿宋_GB2312" w:cs="仿宋_GB2312"/>
                <w:sz w:val="28"/>
                <w:szCs w:val="28"/>
              </w:rPr>
            </w:pPr>
            <w:r>
              <w:rPr>
                <w:rFonts w:hint="eastAsia" w:ascii="仿宋_GB2312" w:hAnsi="仿宋_GB2312" w:cs="仿宋_GB2312"/>
                <w:sz w:val="28"/>
                <w:szCs w:val="28"/>
              </w:rPr>
              <w:t>年  月  日</w:t>
            </w:r>
          </w:p>
        </w:tc>
      </w:tr>
    </w:tbl>
    <w:p>
      <w:pPr>
        <w:pStyle w:val="2"/>
        <w:ind w:left="0" w:leftChars="0" w:firstLine="0" w:firstLineChars="0"/>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0652"/>
    <w:rsid w:val="0A35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paragraph" w:styleId="5">
    <w:name w:val="heading 6"/>
    <w:basedOn w:val="1"/>
    <w:next w:val="1"/>
    <w:qFormat/>
    <w:uiPriority w:val="0"/>
    <w:pPr>
      <w:keepNext/>
      <w:keepLines/>
      <w:spacing w:line="317" w:lineRule="auto"/>
      <w:outlineLvl w:val="5"/>
    </w:pPr>
    <w:rPr>
      <w:rFonts w:ascii="Arial" w:hAnsi="Arial" w:eastAsia="黑体"/>
      <w:b/>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2024-11-25T07:48:00Z</dcterms:created>
  <dc:creator>Administrator</dc:creator>
  <cp:lastModifiedBy>Administrator</cp:lastModifiedBy>
  <dcterms:modified xsi:type="dcterms:W3CDTF">2024-11-25T07:51:39Z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56F32C835E6B46CEAA338CB0F1115476</vt:lpwstr>
  </property>
</Properties>
</file>